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BE1" w:rsidRPr="006E3F73" w:rsidRDefault="00B16BE1" w:rsidP="00B16BE1">
      <w:pPr>
        <w:spacing w:line="276" w:lineRule="auto"/>
        <w:jc w:val="center"/>
        <w:rPr>
          <w:sz w:val="24"/>
          <w:szCs w:val="24"/>
        </w:rPr>
      </w:pPr>
      <w:r w:rsidRPr="006E3F73">
        <w:rPr>
          <w:b/>
          <w:sz w:val="24"/>
          <w:szCs w:val="24"/>
        </w:rPr>
        <w:t>Договор № Д/</w:t>
      </w:r>
      <w:proofErr w:type="gramStart"/>
      <w:r w:rsidRPr="006E3F73">
        <w:rPr>
          <w:b/>
          <w:sz w:val="24"/>
          <w:szCs w:val="24"/>
        </w:rPr>
        <w:t>/</w:t>
      </w:r>
      <w:r w:rsidRPr="006E3F73">
        <w:rPr>
          <w:b/>
          <w:i/>
          <w:color w:val="FF0000"/>
          <w:sz w:val="24"/>
          <w:szCs w:val="24"/>
        </w:rPr>
        <w:t>(</w:t>
      </w:r>
      <w:proofErr w:type="gramEnd"/>
      <w:r w:rsidRPr="006E3F73">
        <w:rPr>
          <w:b/>
          <w:i/>
          <w:color w:val="FF0000"/>
          <w:sz w:val="24"/>
          <w:szCs w:val="24"/>
        </w:rPr>
        <w:t>дата заключения)</w:t>
      </w:r>
    </w:p>
    <w:p w:rsidR="00B16BE1" w:rsidRPr="006E3F73" w:rsidRDefault="00B16BE1" w:rsidP="00B16BE1">
      <w:pPr>
        <w:spacing w:line="276" w:lineRule="auto"/>
        <w:rPr>
          <w:b/>
          <w:sz w:val="24"/>
          <w:szCs w:val="24"/>
        </w:rPr>
      </w:pPr>
    </w:p>
    <w:p w:rsidR="00B16BE1" w:rsidRPr="006E3F73" w:rsidRDefault="00B16BE1" w:rsidP="00B16BE1">
      <w:pPr>
        <w:spacing w:line="276" w:lineRule="auto"/>
        <w:jc w:val="both"/>
        <w:rPr>
          <w:b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61"/>
        <w:gridCol w:w="5567"/>
      </w:tblGrid>
      <w:tr w:rsidR="00B16BE1" w:rsidRPr="006E3F73" w:rsidTr="00E47CDC">
        <w:tc>
          <w:tcPr>
            <w:tcW w:w="4261" w:type="dxa"/>
            <w:shd w:val="clear" w:color="auto" w:fill="auto"/>
          </w:tcPr>
          <w:p w:rsidR="00B16BE1" w:rsidRPr="006E3F73" w:rsidRDefault="00B16BE1" w:rsidP="00E47CDC">
            <w:pPr>
              <w:snapToGrid w:val="0"/>
              <w:spacing w:line="276" w:lineRule="auto"/>
              <w:jc w:val="both"/>
              <w:rPr>
                <w:sz w:val="24"/>
                <w:szCs w:val="24"/>
              </w:rPr>
            </w:pPr>
            <w:r w:rsidRPr="006E3F73">
              <w:rPr>
                <w:sz w:val="24"/>
                <w:szCs w:val="24"/>
              </w:rPr>
              <w:t>г. Екатеринбург</w:t>
            </w:r>
          </w:p>
        </w:tc>
        <w:tc>
          <w:tcPr>
            <w:tcW w:w="5567" w:type="dxa"/>
            <w:shd w:val="clear" w:color="auto" w:fill="auto"/>
          </w:tcPr>
          <w:p w:rsidR="00B16BE1" w:rsidRPr="006E3F73" w:rsidRDefault="00B16BE1" w:rsidP="00E47CDC">
            <w:pPr>
              <w:snapToGrid w:val="0"/>
              <w:spacing w:line="276" w:lineRule="auto"/>
              <w:jc w:val="right"/>
              <w:rPr>
                <w:sz w:val="24"/>
                <w:szCs w:val="24"/>
              </w:rPr>
            </w:pPr>
            <w:r w:rsidRPr="006E3F73">
              <w:rPr>
                <w:sz w:val="24"/>
                <w:szCs w:val="24"/>
              </w:rPr>
              <w:t xml:space="preserve">«» </w:t>
            </w:r>
            <w:r w:rsidRPr="006E3F73">
              <w:rPr>
                <w:sz w:val="24"/>
                <w:szCs w:val="24"/>
                <w:lang w:val="en-US"/>
              </w:rPr>
              <w:t xml:space="preserve"> </w:t>
            </w:r>
            <w:r w:rsidRPr="006E3F73">
              <w:rPr>
                <w:sz w:val="24"/>
                <w:szCs w:val="24"/>
              </w:rPr>
              <w:t>20</w:t>
            </w:r>
            <w:r w:rsidRPr="006E3F73">
              <w:rPr>
                <w:sz w:val="24"/>
                <w:szCs w:val="24"/>
                <w:lang w:val="en-US"/>
              </w:rPr>
              <w:t>2</w:t>
            </w:r>
            <w:r w:rsidRPr="006E3F73">
              <w:rPr>
                <w:sz w:val="24"/>
                <w:szCs w:val="24"/>
              </w:rPr>
              <w:t xml:space="preserve"> г.</w:t>
            </w:r>
          </w:p>
        </w:tc>
      </w:tr>
    </w:tbl>
    <w:p w:rsidR="00B16BE1" w:rsidRPr="006E3F73" w:rsidRDefault="00B16BE1" w:rsidP="00B16BE1">
      <w:pPr>
        <w:spacing w:line="276" w:lineRule="auto"/>
        <w:jc w:val="both"/>
        <w:rPr>
          <w:sz w:val="24"/>
          <w:szCs w:val="24"/>
        </w:rPr>
      </w:pPr>
    </w:p>
    <w:p w:rsidR="00D269DA" w:rsidRPr="00E10FA0" w:rsidRDefault="00D269DA" w:rsidP="00D269DA">
      <w:pPr>
        <w:spacing w:line="276" w:lineRule="auto"/>
        <w:jc w:val="both"/>
        <w:rPr>
          <w:sz w:val="24"/>
          <w:szCs w:val="24"/>
        </w:rPr>
      </w:pPr>
      <w:r w:rsidRPr="00E10FA0">
        <w:rPr>
          <w:sz w:val="24"/>
          <w:szCs w:val="24"/>
        </w:rPr>
        <w:t xml:space="preserve">Индивидуальный предприниматель Романовский Денис Валерьевич, действующий на основании Уведомления о постановке на учет физического лица №325665800226813 от 13.10.2025 года, именуемый в дальнейшем «Исполнитель», с одной стороны, и </w:t>
      </w:r>
      <w:r w:rsidRPr="00E10FA0">
        <w:rPr>
          <w:color w:val="FF0000"/>
          <w:sz w:val="24"/>
          <w:szCs w:val="24"/>
        </w:rPr>
        <w:t>_______________________</w:t>
      </w:r>
      <w:r w:rsidRPr="00E10FA0">
        <w:rPr>
          <w:sz w:val="24"/>
          <w:szCs w:val="24"/>
        </w:rPr>
        <w:t xml:space="preserve">в лице директора </w:t>
      </w:r>
      <w:r w:rsidRPr="00E10FA0">
        <w:rPr>
          <w:color w:val="FF0000"/>
          <w:sz w:val="24"/>
          <w:szCs w:val="24"/>
        </w:rPr>
        <w:t>____________</w:t>
      </w:r>
      <w:r>
        <w:rPr>
          <w:color w:val="FF0000"/>
          <w:sz w:val="24"/>
          <w:szCs w:val="24"/>
        </w:rPr>
        <w:t>___________________________</w:t>
      </w:r>
      <w:r w:rsidRPr="00E10FA0">
        <w:rPr>
          <w:color w:val="FF0000"/>
          <w:sz w:val="24"/>
          <w:szCs w:val="24"/>
        </w:rPr>
        <w:t>__</w:t>
      </w:r>
      <w:r w:rsidRPr="00E10FA0">
        <w:rPr>
          <w:sz w:val="24"/>
          <w:szCs w:val="24"/>
        </w:rPr>
        <w:t>, действующий на основании Устава, именуемый в дальнейшем «Заказчик», с другой стороны, совместно именуемые «Стороны», заключили настоящий Договор о нижеследующем:</w:t>
      </w:r>
    </w:p>
    <w:p w:rsidR="00D269DA" w:rsidRPr="00D269DA" w:rsidRDefault="00D269DA" w:rsidP="00D269DA">
      <w:pPr>
        <w:pStyle w:val="a6"/>
        <w:spacing w:line="276" w:lineRule="auto"/>
        <w:ind w:left="360"/>
        <w:jc w:val="both"/>
        <w:rPr>
          <w:sz w:val="24"/>
          <w:szCs w:val="24"/>
        </w:rPr>
      </w:pPr>
    </w:p>
    <w:p w:rsidR="002F68C7" w:rsidRPr="0066742D" w:rsidRDefault="002F68C7" w:rsidP="002F68C7">
      <w:pPr>
        <w:numPr>
          <w:ilvl w:val="0"/>
          <w:numId w:val="1"/>
        </w:numPr>
        <w:tabs>
          <w:tab w:val="left" w:pos="360"/>
        </w:tabs>
        <w:spacing w:line="276" w:lineRule="auto"/>
        <w:jc w:val="center"/>
        <w:rPr>
          <w:sz w:val="24"/>
          <w:szCs w:val="24"/>
        </w:rPr>
      </w:pPr>
      <w:r w:rsidRPr="0066742D">
        <w:rPr>
          <w:b/>
          <w:sz w:val="24"/>
          <w:szCs w:val="24"/>
        </w:rPr>
        <w:t>Предмет договора</w:t>
      </w:r>
    </w:p>
    <w:p w:rsidR="002F68C7" w:rsidRPr="00FD7CB7" w:rsidRDefault="002F68C7" w:rsidP="002F68C7">
      <w:pPr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66742D">
        <w:rPr>
          <w:sz w:val="24"/>
          <w:szCs w:val="24"/>
        </w:rPr>
        <w:t xml:space="preserve">В соответствии с условиями настоящего Договора, Исполнитель обязуется выполнять по заданию Заказчика услуги по </w:t>
      </w:r>
      <w:r>
        <w:rPr>
          <w:sz w:val="24"/>
          <w:szCs w:val="24"/>
        </w:rPr>
        <w:t>созданию</w:t>
      </w:r>
      <w:r w:rsidRPr="0066742D">
        <w:rPr>
          <w:sz w:val="24"/>
          <w:szCs w:val="24"/>
        </w:rPr>
        <w:t xml:space="preserve"> </w:t>
      </w:r>
      <w:r>
        <w:rPr>
          <w:sz w:val="24"/>
          <w:szCs w:val="24"/>
        </w:rPr>
        <w:t>сайта</w:t>
      </w:r>
      <w:r w:rsidRPr="0066742D">
        <w:rPr>
          <w:sz w:val="24"/>
          <w:szCs w:val="24"/>
        </w:rPr>
        <w:t>. Заказчик обязуется принять результаты услуг и оплатить их в порядке, установленном настоящим Договором и Дополнительными соглашениями.</w:t>
      </w:r>
    </w:p>
    <w:p w:rsidR="002F68C7" w:rsidRPr="0066742D" w:rsidRDefault="002F68C7" w:rsidP="002F68C7">
      <w:pPr>
        <w:numPr>
          <w:ilvl w:val="0"/>
          <w:numId w:val="1"/>
        </w:numPr>
        <w:tabs>
          <w:tab w:val="left" w:pos="360"/>
        </w:tabs>
        <w:spacing w:line="276" w:lineRule="auto"/>
        <w:jc w:val="center"/>
        <w:rPr>
          <w:sz w:val="24"/>
          <w:szCs w:val="24"/>
        </w:rPr>
      </w:pPr>
      <w:r w:rsidRPr="0066742D">
        <w:rPr>
          <w:b/>
          <w:sz w:val="24"/>
          <w:szCs w:val="24"/>
        </w:rPr>
        <w:t>Обязанность Исполнителя</w:t>
      </w:r>
    </w:p>
    <w:p w:rsidR="002F68C7" w:rsidRPr="0066742D" w:rsidRDefault="002F68C7" w:rsidP="002F68C7">
      <w:pPr>
        <w:tabs>
          <w:tab w:val="left" w:pos="360"/>
        </w:tabs>
        <w:spacing w:line="276" w:lineRule="auto"/>
        <w:ind w:left="360"/>
        <w:jc w:val="both"/>
        <w:rPr>
          <w:sz w:val="24"/>
          <w:szCs w:val="24"/>
        </w:rPr>
      </w:pPr>
      <w:r w:rsidRPr="0066742D">
        <w:rPr>
          <w:sz w:val="24"/>
          <w:szCs w:val="24"/>
        </w:rPr>
        <w:t>Исполнитель принимает на себя следующие обязанности:</w:t>
      </w:r>
    </w:p>
    <w:p w:rsidR="002F68C7" w:rsidRPr="0066742D" w:rsidRDefault="002F68C7" w:rsidP="002F68C7">
      <w:pPr>
        <w:pStyle w:val="a6"/>
        <w:numPr>
          <w:ilvl w:val="1"/>
          <w:numId w:val="1"/>
        </w:numPr>
        <w:rPr>
          <w:sz w:val="24"/>
          <w:szCs w:val="24"/>
        </w:rPr>
      </w:pPr>
      <w:r w:rsidRPr="0066742D">
        <w:rPr>
          <w:sz w:val="24"/>
          <w:szCs w:val="24"/>
        </w:rPr>
        <w:t>Оказать указанные в Договоре и Дополнительных соглашениях услуги и передавать Заказчику результаты оказанных услуг.</w:t>
      </w:r>
    </w:p>
    <w:p w:rsidR="002F68C7" w:rsidRDefault="002F68C7" w:rsidP="002F68C7">
      <w:pPr>
        <w:pStyle w:val="a6"/>
        <w:numPr>
          <w:ilvl w:val="1"/>
          <w:numId w:val="1"/>
        </w:numPr>
        <w:rPr>
          <w:sz w:val="24"/>
          <w:szCs w:val="24"/>
        </w:rPr>
      </w:pPr>
      <w:r w:rsidRPr="00271C0B">
        <w:rPr>
          <w:sz w:val="24"/>
          <w:szCs w:val="24"/>
        </w:rPr>
        <w:t>Осуществить доработки и обеспечить необходимый функционал сайта по техническому заданию</w:t>
      </w:r>
      <w:r>
        <w:rPr>
          <w:sz w:val="24"/>
          <w:szCs w:val="24"/>
        </w:rPr>
        <w:t>.</w:t>
      </w:r>
    </w:p>
    <w:p w:rsidR="002F68C7" w:rsidRPr="0066742D" w:rsidRDefault="002F68C7" w:rsidP="002F68C7">
      <w:pPr>
        <w:pStyle w:val="a6"/>
        <w:numPr>
          <w:ilvl w:val="1"/>
          <w:numId w:val="1"/>
        </w:numPr>
        <w:rPr>
          <w:sz w:val="24"/>
          <w:szCs w:val="24"/>
        </w:rPr>
      </w:pPr>
      <w:r w:rsidRPr="0066742D">
        <w:rPr>
          <w:sz w:val="24"/>
          <w:szCs w:val="24"/>
        </w:rPr>
        <w:t>Соблюдать сроки оказания услуг, указанные в Договоре и Дополнительных соглашениях. Услуга считается оказанной, если обязательства Исполнителя были выполнены в срок и в полном объеме, предусмотренном в Дополнительных соглашениях.</w:t>
      </w:r>
    </w:p>
    <w:p w:rsidR="002F68C7" w:rsidRPr="00271C0B" w:rsidRDefault="002F68C7" w:rsidP="002F68C7">
      <w:pPr>
        <w:pStyle w:val="a6"/>
        <w:numPr>
          <w:ilvl w:val="1"/>
          <w:numId w:val="1"/>
        </w:numPr>
        <w:rPr>
          <w:sz w:val="24"/>
          <w:szCs w:val="24"/>
          <w:shd w:val="clear" w:color="auto" w:fill="FFFFFF"/>
        </w:rPr>
      </w:pPr>
      <w:r w:rsidRPr="00271C0B">
        <w:rPr>
          <w:sz w:val="24"/>
          <w:szCs w:val="24"/>
          <w:shd w:val="clear" w:color="auto" w:fill="FFFFFF"/>
        </w:rPr>
        <w:t>Обеспечить соблюдение авторских и смежных прав в отношении объектов авторских и смежных прав, создаваемых и/или приобретаемых Исполнителем в рамках выполнения обязательств по настоящему Договору.</w:t>
      </w:r>
    </w:p>
    <w:p w:rsidR="002F68C7" w:rsidRPr="0066742D" w:rsidRDefault="002F68C7" w:rsidP="002F68C7">
      <w:pPr>
        <w:pStyle w:val="a6"/>
        <w:numPr>
          <w:ilvl w:val="1"/>
          <w:numId w:val="1"/>
        </w:numPr>
        <w:rPr>
          <w:sz w:val="24"/>
          <w:szCs w:val="24"/>
          <w:shd w:val="clear" w:color="auto" w:fill="FFFFFF"/>
        </w:rPr>
      </w:pPr>
      <w:r w:rsidRPr="0066742D">
        <w:rPr>
          <w:sz w:val="24"/>
          <w:szCs w:val="24"/>
          <w:shd w:val="clear" w:color="auto" w:fill="FFFFFF"/>
        </w:rPr>
        <w:t>Обеспечить сохранность и неразглашение третьим лицам конфиденциальных данных, а именно: реквизитов доступа к статистике и другим сервисам сайта.</w:t>
      </w:r>
    </w:p>
    <w:p w:rsidR="002F68C7" w:rsidRPr="0066742D" w:rsidRDefault="002F68C7" w:rsidP="002F68C7">
      <w:pPr>
        <w:numPr>
          <w:ilvl w:val="1"/>
          <w:numId w:val="1"/>
        </w:numPr>
        <w:tabs>
          <w:tab w:val="clear" w:pos="360"/>
          <w:tab w:val="left" w:pos="284"/>
        </w:tabs>
        <w:spacing w:line="276" w:lineRule="auto"/>
        <w:jc w:val="both"/>
        <w:rPr>
          <w:sz w:val="24"/>
          <w:szCs w:val="24"/>
        </w:rPr>
      </w:pPr>
      <w:r w:rsidRPr="0066742D">
        <w:rPr>
          <w:sz w:val="24"/>
          <w:szCs w:val="24"/>
        </w:rPr>
        <w:t>Письменно уведомлять Заказчика обо всех изменениях адресов, банковских реквизитов и номеров телефонной или факсимильной связи в трехдневный срок после вступления таких изменений в силу. В случае несвоевременного уведомления Исполнителем Заказчика об изменении банковских реквизитов датой платежа по Договору будет считаться дата направления платежа Заказчиком по реквизитам, указанным в Договоре. В этом случае претензии о просрочке платежа Заказчиком не принимаются.</w:t>
      </w:r>
    </w:p>
    <w:p w:rsidR="002F68C7" w:rsidRPr="0066742D" w:rsidRDefault="002F68C7" w:rsidP="002F68C7">
      <w:pPr>
        <w:spacing w:line="276" w:lineRule="auto"/>
        <w:ind w:left="360"/>
        <w:jc w:val="both"/>
        <w:rPr>
          <w:sz w:val="24"/>
          <w:szCs w:val="24"/>
        </w:rPr>
      </w:pPr>
    </w:p>
    <w:p w:rsidR="002F68C7" w:rsidRPr="0066742D" w:rsidRDefault="002F68C7" w:rsidP="002F68C7">
      <w:pPr>
        <w:numPr>
          <w:ilvl w:val="0"/>
          <w:numId w:val="1"/>
        </w:numPr>
        <w:spacing w:line="276" w:lineRule="auto"/>
        <w:jc w:val="center"/>
        <w:rPr>
          <w:sz w:val="24"/>
          <w:szCs w:val="24"/>
        </w:rPr>
      </w:pPr>
      <w:r w:rsidRPr="0066742D">
        <w:rPr>
          <w:b/>
          <w:sz w:val="24"/>
          <w:szCs w:val="24"/>
        </w:rPr>
        <w:t>Обязанности Заказчика</w:t>
      </w:r>
    </w:p>
    <w:p w:rsidR="002F68C7" w:rsidRPr="0066742D" w:rsidRDefault="002F68C7" w:rsidP="002F68C7">
      <w:pPr>
        <w:tabs>
          <w:tab w:val="left" w:pos="360"/>
        </w:tabs>
        <w:spacing w:line="276" w:lineRule="auto"/>
        <w:ind w:left="360"/>
        <w:rPr>
          <w:sz w:val="24"/>
          <w:szCs w:val="24"/>
        </w:rPr>
      </w:pPr>
      <w:r w:rsidRPr="0066742D">
        <w:rPr>
          <w:sz w:val="24"/>
          <w:szCs w:val="24"/>
        </w:rPr>
        <w:t>Заказчик принимает на себя следующие обязанности:</w:t>
      </w:r>
    </w:p>
    <w:p w:rsidR="002F68C7" w:rsidRDefault="002F68C7" w:rsidP="002F68C7">
      <w:pPr>
        <w:numPr>
          <w:ilvl w:val="1"/>
          <w:numId w:val="2"/>
        </w:numPr>
        <w:spacing w:line="276" w:lineRule="auto"/>
        <w:ind w:left="426" w:hanging="426"/>
        <w:jc w:val="both"/>
        <w:rPr>
          <w:sz w:val="24"/>
          <w:szCs w:val="24"/>
        </w:rPr>
      </w:pPr>
      <w:r w:rsidRPr="0066742D">
        <w:rPr>
          <w:sz w:val="24"/>
          <w:szCs w:val="24"/>
        </w:rPr>
        <w:t>Своевременно, в предусмотренные настоящим Договором сроки, оплатить работы Исполнителя.</w:t>
      </w:r>
    </w:p>
    <w:p w:rsidR="002F68C7" w:rsidRPr="00271C0B" w:rsidRDefault="002F68C7" w:rsidP="002F68C7">
      <w:pPr>
        <w:numPr>
          <w:ilvl w:val="1"/>
          <w:numId w:val="2"/>
        </w:numPr>
        <w:spacing w:line="276" w:lineRule="auto"/>
        <w:ind w:left="426" w:hanging="426"/>
        <w:jc w:val="both"/>
        <w:rPr>
          <w:sz w:val="24"/>
          <w:szCs w:val="24"/>
        </w:rPr>
      </w:pPr>
      <w:r w:rsidRPr="00271C0B">
        <w:rPr>
          <w:sz w:val="24"/>
          <w:szCs w:val="24"/>
        </w:rPr>
        <w:t>Предоставить информационные материалы, необходимые для выполнения работ по настоящему Договору в срок, согласованный с Исполнителем.</w:t>
      </w:r>
    </w:p>
    <w:p w:rsidR="002F68C7" w:rsidRDefault="002F68C7" w:rsidP="002F68C7">
      <w:pPr>
        <w:numPr>
          <w:ilvl w:val="1"/>
          <w:numId w:val="2"/>
        </w:numPr>
        <w:spacing w:line="276" w:lineRule="auto"/>
        <w:ind w:left="426" w:hanging="426"/>
        <w:jc w:val="both"/>
        <w:rPr>
          <w:sz w:val="24"/>
          <w:szCs w:val="24"/>
        </w:rPr>
      </w:pPr>
      <w:r w:rsidRPr="0066742D">
        <w:rPr>
          <w:sz w:val="24"/>
          <w:szCs w:val="24"/>
        </w:rPr>
        <w:t>Осуществлять приемку выполненных Исполнителем работ.</w:t>
      </w:r>
    </w:p>
    <w:p w:rsidR="002F68C7" w:rsidRPr="00271C0B" w:rsidRDefault="002F68C7" w:rsidP="002F68C7">
      <w:pPr>
        <w:numPr>
          <w:ilvl w:val="1"/>
          <w:numId w:val="2"/>
        </w:numPr>
        <w:spacing w:line="276" w:lineRule="auto"/>
        <w:ind w:left="426" w:hanging="426"/>
        <w:jc w:val="both"/>
        <w:rPr>
          <w:sz w:val="24"/>
          <w:szCs w:val="24"/>
        </w:rPr>
      </w:pPr>
      <w:r w:rsidRPr="00271C0B">
        <w:rPr>
          <w:sz w:val="24"/>
          <w:szCs w:val="24"/>
        </w:rPr>
        <w:t>Оплатить хостинг, на котором будет размещен сайт (если заказч</w:t>
      </w:r>
      <w:r>
        <w:rPr>
          <w:sz w:val="24"/>
          <w:szCs w:val="24"/>
        </w:rPr>
        <w:t>ик не предоставил свой хостинг).</w:t>
      </w:r>
    </w:p>
    <w:p w:rsidR="002F68C7" w:rsidRDefault="002F68C7" w:rsidP="002F68C7">
      <w:pPr>
        <w:numPr>
          <w:ilvl w:val="1"/>
          <w:numId w:val="2"/>
        </w:numPr>
        <w:spacing w:line="276" w:lineRule="auto"/>
        <w:ind w:left="426" w:hanging="426"/>
        <w:jc w:val="both"/>
        <w:rPr>
          <w:sz w:val="24"/>
          <w:szCs w:val="24"/>
        </w:rPr>
      </w:pPr>
      <w:r w:rsidRPr="0066742D">
        <w:rPr>
          <w:sz w:val="24"/>
          <w:szCs w:val="24"/>
        </w:rPr>
        <w:t>Обеспечить со своей стороны конфиденциальность взаимоотношений с Исполнителем.</w:t>
      </w:r>
    </w:p>
    <w:p w:rsidR="002F68C7" w:rsidRPr="002F68C7" w:rsidRDefault="002F68C7" w:rsidP="002F68C7">
      <w:pPr>
        <w:numPr>
          <w:ilvl w:val="1"/>
          <w:numId w:val="2"/>
        </w:numPr>
        <w:spacing w:line="276" w:lineRule="auto"/>
        <w:ind w:left="426" w:hanging="426"/>
        <w:jc w:val="both"/>
        <w:rPr>
          <w:sz w:val="24"/>
          <w:szCs w:val="24"/>
        </w:rPr>
      </w:pPr>
      <w:r w:rsidRPr="002F68C7">
        <w:rPr>
          <w:sz w:val="24"/>
          <w:szCs w:val="24"/>
        </w:rPr>
        <w:lastRenderedPageBreak/>
        <w:t>Гарантировать, что предоставляемая Исполнителем CMS, или её часть, не будет копироваться и распространяться с целью создания других сайтов.</w:t>
      </w:r>
    </w:p>
    <w:p w:rsidR="00C8659F" w:rsidRPr="00A4027B" w:rsidRDefault="00C8659F" w:rsidP="00C8659F">
      <w:pPr>
        <w:pStyle w:val="a4"/>
        <w:spacing w:line="276" w:lineRule="auto"/>
        <w:jc w:val="both"/>
        <w:rPr>
          <w:sz w:val="24"/>
          <w:szCs w:val="24"/>
        </w:rPr>
      </w:pPr>
    </w:p>
    <w:p w:rsidR="00C8659F" w:rsidRPr="00A4027B" w:rsidRDefault="00C8659F" w:rsidP="00C8659F">
      <w:pPr>
        <w:numPr>
          <w:ilvl w:val="0"/>
          <w:numId w:val="1"/>
        </w:numPr>
        <w:spacing w:line="276" w:lineRule="auto"/>
        <w:jc w:val="center"/>
        <w:rPr>
          <w:sz w:val="24"/>
          <w:szCs w:val="24"/>
        </w:rPr>
      </w:pPr>
      <w:r w:rsidRPr="00A4027B">
        <w:rPr>
          <w:b/>
          <w:sz w:val="24"/>
          <w:szCs w:val="24"/>
        </w:rPr>
        <w:t>Порядок расчётов</w:t>
      </w:r>
    </w:p>
    <w:p w:rsidR="00C8659F" w:rsidRPr="0066742D" w:rsidRDefault="00C8659F" w:rsidP="00C8659F">
      <w:pPr>
        <w:numPr>
          <w:ilvl w:val="1"/>
          <w:numId w:val="1"/>
        </w:numPr>
        <w:tabs>
          <w:tab w:val="left" w:pos="426"/>
        </w:tabs>
        <w:spacing w:line="276" w:lineRule="auto"/>
        <w:jc w:val="both"/>
        <w:rPr>
          <w:sz w:val="24"/>
          <w:szCs w:val="24"/>
        </w:rPr>
      </w:pPr>
      <w:r w:rsidRPr="0066742D">
        <w:rPr>
          <w:bCs/>
          <w:sz w:val="24"/>
          <w:szCs w:val="24"/>
        </w:rPr>
        <w:t xml:space="preserve">Базовая ежемесячная стоимость услуг Исполнителя по сопровождению рекламных кампаний составляет: </w:t>
      </w:r>
      <w:r w:rsidRPr="0066742D">
        <w:rPr>
          <w:b/>
          <w:bCs/>
          <w:i/>
          <w:color w:val="FF0000"/>
          <w:sz w:val="24"/>
          <w:szCs w:val="24"/>
        </w:rPr>
        <w:t>(стоимость в цифрах, в скобках прописью)</w:t>
      </w:r>
      <w:r w:rsidRPr="0066742D">
        <w:rPr>
          <w:b/>
          <w:i/>
          <w:sz w:val="24"/>
          <w:szCs w:val="24"/>
        </w:rPr>
        <w:t>.</w:t>
      </w:r>
      <w:r w:rsidRPr="0066742D">
        <w:rPr>
          <w:sz w:val="24"/>
          <w:szCs w:val="24"/>
        </w:rPr>
        <w:t xml:space="preserve"> </w:t>
      </w:r>
      <w:r w:rsidRPr="0066742D">
        <w:rPr>
          <w:bCs/>
          <w:sz w:val="24"/>
          <w:szCs w:val="24"/>
        </w:rPr>
        <w:t>НДС начисляется в соответствии с законодательством РФ.</w:t>
      </w:r>
    </w:p>
    <w:p w:rsidR="00BA11D0" w:rsidRPr="006E3F73" w:rsidRDefault="00BA11D0" w:rsidP="00BA11D0">
      <w:pPr>
        <w:numPr>
          <w:ilvl w:val="1"/>
          <w:numId w:val="1"/>
        </w:numPr>
        <w:rPr>
          <w:sz w:val="24"/>
          <w:szCs w:val="24"/>
        </w:rPr>
      </w:pPr>
      <w:r w:rsidRPr="006E3F73">
        <w:rPr>
          <w:sz w:val="24"/>
          <w:szCs w:val="24"/>
        </w:rPr>
        <w:t>Взаиморасчеты между Сторонами осуществляются следующим образом: в рублях Российской Федерации, путем 100% предоплаты в начале первого месяца оказания усл</w:t>
      </w:r>
      <w:r w:rsidR="00C33048">
        <w:rPr>
          <w:sz w:val="24"/>
          <w:szCs w:val="24"/>
        </w:rPr>
        <w:t>уг.</w:t>
      </w:r>
    </w:p>
    <w:p w:rsidR="00BA11D0" w:rsidRPr="006E3F73" w:rsidRDefault="00BA11D0" w:rsidP="00BA11D0">
      <w:pPr>
        <w:numPr>
          <w:ilvl w:val="1"/>
          <w:numId w:val="1"/>
        </w:numPr>
        <w:rPr>
          <w:sz w:val="24"/>
          <w:szCs w:val="24"/>
        </w:rPr>
      </w:pPr>
      <w:r w:rsidRPr="006E3F73">
        <w:rPr>
          <w:sz w:val="24"/>
          <w:szCs w:val="24"/>
        </w:rPr>
        <w:t>Далее ежемесячная оплата производится в 100% объёме в начале каждого месяца работ.</w:t>
      </w:r>
    </w:p>
    <w:p w:rsidR="00D269DA" w:rsidRPr="00E10FA0" w:rsidRDefault="00D269DA" w:rsidP="00D269DA">
      <w:pPr>
        <w:numPr>
          <w:ilvl w:val="1"/>
          <w:numId w:val="1"/>
        </w:numPr>
        <w:tabs>
          <w:tab w:val="left" w:pos="426"/>
        </w:tabs>
        <w:spacing w:line="276" w:lineRule="auto"/>
        <w:jc w:val="both"/>
        <w:rPr>
          <w:sz w:val="24"/>
          <w:szCs w:val="24"/>
        </w:rPr>
      </w:pPr>
      <w:r w:rsidRPr="00E10FA0">
        <w:rPr>
          <w:sz w:val="24"/>
          <w:szCs w:val="24"/>
        </w:rPr>
        <w:t>Форма оплаты: безналичный расчет на расчетный счет исполнителя.</w:t>
      </w:r>
    </w:p>
    <w:p w:rsidR="00B16BE1" w:rsidRPr="006E3F73" w:rsidRDefault="00B16BE1" w:rsidP="00B16BE1">
      <w:pPr>
        <w:pStyle w:val="a4"/>
        <w:spacing w:line="276" w:lineRule="auto"/>
        <w:rPr>
          <w:b/>
          <w:sz w:val="24"/>
          <w:szCs w:val="24"/>
        </w:rPr>
      </w:pPr>
    </w:p>
    <w:p w:rsidR="00B16BE1" w:rsidRPr="006E3F73" w:rsidRDefault="00B16BE1" w:rsidP="00B16BE1">
      <w:pPr>
        <w:pStyle w:val="a4"/>
        <w:numPr>
          <w:ilvl w:val="0"/>
          <w:numId w:val="1"/>
        </w:numPr>
        <w:spacing w:line="276" w:lineRule="auto"/>
        <w:jc w:val="center"/>
        <w:rPr>
          <w:b/>
          <w:sz w:val="24"/>
          <w:szCs w:val="24"/>
        </w:rPr>
      </w:pPr>
      <w:r w:rsidRPr="006E3F73">
        <w:rPr>
          <w:b/>
          <w:sz w:val="24"/>
          <w:szCs w:val="24"/>
        </w:rPr>
        <w:t>Порядок сдачи и приемки выполненных работ</w:t>
      </w:r>
    </w:p>
    <w:p w:rsidR="00D269DA" w:rsidRPr="00E10FA0" w:rsidRDefault="00D269DA" w:rsidP="00D269DA">
      <w:pPr>
        <w:pStyle w:val="a4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E10FA0">
        <w:rPr>
          <w:sz w:val="24"/>
          <w:szCs w:val="24"/>
        </w:rPr>
        <w:t>По окончании каждого календарного месяца оказания услуг Исполнитель обязан направить Заказчику на согласование письменный Отчет о выполненных работах. Отчет направляется по электронной почте, указанной в п. 9.7 настоящего Договора, или через иные мессенджеры, согласованные Сторонами.</w:t>
      </w:r>
    </w:p>
    <w:p w:rsidR="00D269DA" w:rsidRPr="00E10FA0" w:rsidRDefault="00D269DA" w:rsidP="00D269DA">
      <w:pPr>
        <w:pStyle w:val="a4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E10FA0">
        <w:rPr>
          <w:sz w:val="24"/>
          <w:szCs w:val="24"/>
        </w:rPr>
        <w:t>Исполнитель предоставляет Заказчику акт об оказании услуг, в котором указывается перечень выполненных работ и их стоимость.</w:t>
      </w:r>
    </w:p>
    <w:p w:rsidR="00D269DA" w:rsidRPr="00E10FA0" w:rsidRDefault="00D269DA" w:rsidP="00D269DA">
      <w:pPr>
        <w:pStyle w:val="a4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E10FA0">
        <w:rPr>
          <w:sz w:val="24"/>
          <w:szCs w:val="24"/>
        </w:rPr>
        <w:t>Принятые и одобренные Заказчиком услуги по каждому из этапов работ считаются принятыми Исполнителем с момента подписания акта об оказании услуг обеими Сторонами.</w:t>
      </w:r>
    </w:p>
    <w:p w:rsidR="00D269DA" w:rsidRDefault="00D269DA" w:rsidP="00D269DA">
      <w:pPr>
        <w:pStyle w:val="a4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E10FA0">
        <w:rPr>
          <w:sz w:val="24"/>
          <w:szCs w:val="24"/>
        </w:rPr>
        <w:t xml:space="preserve">Если по истечении трехдневного срока с момента передачи Заказчику акта об оказании услуг от Заказчика не поступило каких-либо претензий и/или предложений, услуги считаются оказанными в полном объеме с надлежащим качеством и в дальнейшем претензии к данному этапу оказания услуг (оказанной услуге в целом) приниматься Исполнителем не будут. По желанию Заказчика предложения, претензии, пожелания к оказанным поэтапно услугам (оказанным услугам в целом) могут быть оформлены документально и представлены Исполнителю, но не позже истечения трехдневного срока рассмотрения результатов оказанных услуг и подписания акта об оказании услуг. </w:t>
      </w:r>
    </w:p>
    <w:p w:rsidR="00D269DA" w:rsidRPr="007E3D68" w:rsidRDefault="00D269DA" w:rsidP="00D269DA">
      <w:pPr>
        <w:pStyle w:val="a4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EB4817">
        <w:rPr>
          <w:sz w:val="24"/>
          <w:szCs w:val="24"/>
        </w:rPr>
        <w:t>В случае возникновения споров по качеству, объему или срокам оказанных Услуг, Стороны составляют двусторонний акт, в котором фиксируют выявленные недостатки, либо передают спор на разрешение в порядке, предусмотренном разделом 8 настоящего Договора.</w:t>
      </w:r>
    </w:p>
    <w:p w:rsidR="00EA2B03" w:rsidRPr="006E3F73" w:rsidRDefault="00EA2B03" w:rsidP="00B16BE1">
      <w:pPr>
        <w:pStyle w:val="a4"/>
        <w:spacing w:line="276" w:lineRule="auto"/>
        <w:jc w:val="both"/>
        <w:rPr>
          <w:sz w:val="24"/>
          <w:szCs w:val="24"/>
        </w:rPr>
      </w:pPr>
    </w:p>
    <w:p w:rsidR="00B16BE1" w:rsidRPr="006E3F73" w:rsidRDefault="00B16BE1" w:rsidP="00B16BE1">
      <w:pPr>
        <w:numPr>
          <w:ilvl w:val="0"/>
          <w:numId w:val="3"/>
        </w:numPr>
        <w:spacing w:line="276" w:lineRule="auto"/>
        <w:jc w:val="center"/>
        <w:rPr>
          <w:sz w:val="24"/>
          <w:szCs w:val="24"/>
        </w:rPr>
      </w:pPr>
      <w:r w:rsidRPr="006E3F73">
        <w:rPr>
          <w:b/>
          <w:sz w:val="24"/>
          <w:szCs w:val="24"/>
        </w:rPr>
        <w:t>Сроки выполнения работ и действие договора</w:t>
      </w:r>
    </w:p>
    <w:p w:rsidR="00B16BE1" w:rsidRPr="006E3F73" w:rsidRDefault="00B16BE1" w:rsidP="00B16BE1">
      <w:pPr>
        <w:numPr>
          <w:ilvl w:val="1"/>
          <w:numId w:val="4"/>
        </w:numPr>
        <w:spacing w:line="276" w:lineRule="auto"/>
        <w:ind w:left="426" w:hanging="426"/>
        <w:rPr>
          <w:sz w:val="24"/>
          <w:szCs w:val="24"/>
        </w:rPr>
      </w:pPr>
      <w:r w:rsidRPr="006E3F73">
        <w:rPr>
          <w:sz w:val="24"/>
          <w:szCs w:val="24"/>
        </w:rPr>
        <w:t>Договор на оказание услуг действует в течение одного года, с момента его подписания, а в части взаиморасчетов - до их полного исполнения.</w:t>
      </w:r>
    </w:p>
    <w:p w:rsidR="00C04BC4" w:rsidRDefault="00B16BE1" w:rsidP="00C04BC4">
      <w:pPr>
        <w:numPr>
          <w:ilvl w:val="1"/>
          <w:numId w:val="4"/>
        </w:numPr>
        <w:spacing w:line="276" w:lineRule="auto"/>
        <w:ind w:left="426" w:hanging="426"/>
        <w:rPr>
          <w:sz w:val="24"/>
          <w:szCs w:val="24"/>
        </w:rPr>
      </w:pPr>
      <w:r w:rsidRPr="006E3F73">
        <w:rPr>
          <w:sz w:val="24"/>
          <w:szCs w:val="24"/>
        </w:rPr>
        <w:t>Если ни одна из сторон письменно не заявила о своем намерении расторгнуть договор, действие договора автоматически пролонгируется на тот же срок.</w:t>
      </w:r>
    </w:p>
    <w:p w:rsidR="00C04BC4" w:rsidRPr="00C04BC4" w:rsidRDefault="00C04BC4" w:rsidP="00C04BC4">
      <w:pPr>
        <w:numPr>
          <w:ilvl w:val="1"/>
          <w:numId w:val="4"/>
        </w:numPr>
        <w:spacing w:line="276" w:lineRule="auto"/>
        <w:ind w:left="426" w:hanging="426"/>
        <w:rPr>
          <w:sz w:val="24"/>
          <w:szCs w:val="24"/>
        </w:rPr>
      </w:pPr>
      <w:r w:rsidRPr="00C04BC4">
        <w:rPr>
          <w:sz w:val="24"/>
          <w:szCs w:val="24"/>
        </w:rPr>
        <w:t>Стороны вправе до истечения срока действия Договора согласовать новые условия сотрудничества и оформить их дополнительным соглашением, которое будет действовать на следующий период пролонгации.</w:t>
      </w:r>
    </w:p>
    <w:p w:rsidR="00B16BE1" w:rsidRPr="002F68C7" w:rsidRDefault="00B16BE1" w:rsidP="002F68C7">
      <w:pPr>
        <w:numPr>
          <w:ilvl w:val="1"/>
          <w:numId w:val="4"/>
        </w:numPr>
        <w:spacing w:line="276" w:lineRule="auto"/>
        <w:ind w:left="426" w:hanging="426"/>
        <w:rPr>
          <w:sz w:val="24"/>
          <w:szCs w:val="24"/>
        </w:rPr>
      </w:pPr>
      <w:r w:rsidRPr="006E3F73">
        <w:rPr>
          <w:sz w:val="24"/>
          <w:szCs w:val="24"/>
        </w:rPr>
        <w:t xml:space="preserve">Договор может быть расторгнут по взаимному письменному согласию, либо по иным законным основаниям. При расторжении Договора должны быть урегулированы все финансовые споры, соблюдены все требования, предусмотренные действующим законодательством РФ. </w:t>
      </w:r>
    </w:p>
    <w:p w:rsidR="00B16BE1" w:rsidRPr="006E3F73" w:rsidRDefault="00B16BE1" w:rsidP="00B16BE1">
      <w:pPr>
        <w:numPr>
          <w:ilvl w:val="0"/>
          <w:numId w:val="3"/>
        </w:numPr>
        <w:tabs>
          <w:tab w:val="left" w:pos="360"/>
        </w:tabs>
        <w:spacing w:line="276" w:lineRule="auto"/>
        <w:jc w:val="center"/>
        <w:rPr>
          <w:sz w:val="24"/>
          <w:szCs w:val="24"/>
        </w:rPr>
      </w:pPr>
      <w:r w:rsidRPr="006E3F73">
        <w:rPr>
          <w:b/>
          <w:sz w:val="24"/>
          <w:szCs w:val="24"/>
        </w:rPr>
        <w:lastRenderedPageBreak/>
        <w:t>Форс-мажорные обстоятельства</w:t>
      </w:r>
    </w:p>
    <w:p w:rsidR="00B16BE1" w:rsidRPr="006E3F73" w:rsidRDefault="00B16BE1" w:rsidP="00B16BE1">
      <w:pPr>
        <w:numPr>
          <w:ilvl w:val="1"/>
          <w:numId w:val="5"/>
        </w:numPr>
        <w:tabs>
          <w:tab w:val="left" w:pos="360"/>
        </w:tabs>
        <w:spacing w:line="276" w:lineRule="auto"/>
        <w:rPr>
          <w:sz w:val="24"/>
          <w:szCs w:val="24"/>
        </w:rPr>
      </w:pPr>
      <w:r w:rsidRPr="006E3F73">
        <w:rPr>
          <w:sz w:val="24"/>
          <w:szCs w:val="24"/>
        </w:rPr>
        <w:t>Стороны освобождаются от ответственности за частичное или полное неисполнение обязательств по Договору, если неисполнение являлось следствием действия непреодолимой силы: наводнение, землетрясение.</w:t>
      </w:r>
    </w:p>
    <w:p w:rsidR="00B16BE1" w:rsidRPr="006E3F73" w:rsidRDefault="00B16BE1" w:rsidP="00B16BE1">
      <w:pPr>
        <w:numPr>
          <w:ilvl w:val="1"/>
          <w:numId w:val="5"/>
        </w:numPr>
        <w:tabs>
          <w:tab w:val="left" w:pos="360"/>
        </w:tabs>
        <w:spacing w:line="276" w:lineRule="auto"/>
        <w:rPr>
          <w:sz w:val="24"/>
          <w:szCs w:val="24"/>
        </w:rPr>
      </w:pPr>
      <w:r w:rsidRPr="006E3F73">
        <w:rPr>
          <w:sz w:val="24"/>
          <w:szCs w:val="24"/>
        </w:rPr>
        <w:t>Сторона, которая не в состоянии выполнить свои обязательства по исполнению договорных условий в связи с вышеуказанными обстоятельствами, обязана немедленно уведомить другую сторону о наличии указанных обстоятельств, с обязательным предоставлением документов выданных ТПП соответствующего региона. Допускает направление уведомления с помощью факсимильной связи или электронной почты с обязательным обратным подтверждением о получении.</w:t>
      </w:r>
    </w:p>
    <w:p w:rsidR="00B16BE1" w:rsidRPr="006E3F73" w:rsidRDefault="00B16BE1" w:rsidP="00B16BE1">
      <w:pPr>
        <w:numPr>
          <w:ilvl w:val="1"/>
          <w:numId w:val="5"/>
        </w:numPr>
        <w:tabs>
          <w:tab w:val="left" w:pos="360"/>
        </w:tabs>
        <w:spacing w:line="276" w:lineRule="auto"/>
        <w:rPr>
          <w:sz w:val="24"/>
          <w:szCs w:val="24"/>
        </w:rPr>
      </w:pPr>
      <w:r w:rsidRPr="006E3F73">
        <w:rPr>
          <w:sz w:val="24"/>
          <w:szCs w:val="24"/>
        </w:rPr>
        <w:t>Если невозможность полного или частичного выполнения обязательств для одной из Сторон длится более двух месяцев, другая Сторона имеет право расторгнуть настоящий Договор.</w:t>
      </w:r>
    </w:p>
    <w:p w:rsidR="00B16BE1" w:rsidRPr="006E3F73" w:rsidRDefault="00B16BE1" w:rsidP="00B16BE1">
      <w:pPr>
        <w:tabs>
          <w:tab w:val="left" w:pos="360"/>
        </w:tabs>
        <w:spacing w:line="276" w:lineRule="auto"/>
        <w:ind w:left="360"/>
        <w:rPr>
          <w:sz w:val="24"/>
          <w:szCs w:val="24"/>
        </w:rPr>
      </w:pPr>
    </w:p>
    <w:p w:rsidR="00B16BE1" w:rsidRPr="006E3F73" w:rsidRDefault="00B16BE1" w:rsidP="00B16BE1">
      <w:pPr>
        <w:numPr>
          <w:ilvl w:val="0"/>
          <w:numId w:val="3"/>
        </w:numPr>
        <w:tabs>
          <w:tab w:val="left" w:pos="360"/>
        </w:tabs>
        <w:spacing w:line="276" w:lineRule="auto"/>
        <w:jc w:val="center"/>
        <w:rPr>
          <w:b/>
          <w:bCs/>
          <w:sz w:val="24"/>
          <w:szCs w:val="24"/>
        </w:rPr>
      </w:pPr>
      <w:r w:rsidRPr="006E3F73">
        <w:rPr>
          <w:b/>
          <w:bCs/>
          <w:sz w:val="24"/>
          <w:szCs w:val="24"/>
        </w:rPr>
        <w:t>Разрешение споров</w:t>
      </w:r>
    </w:p>
    <w:p w:rsidR="00B16BE1" w:rsidRPr="006E3F73" w:rsidRDefault="00B16BE1" w:rsidP="00B16BE1">
      <w:pPr>
        <w:numPr>
          <w:ilvl w:val="1"/>
          <w:numId w:val="6"/>
        </w:numPr>
        <w:tabs>
          <w:tab w:val="left" w:pos="360"/>
        </w:tabs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Все споры и разногласия, возникающие между Сторонами по настоящему Договору, разрешаются путем переговоров.</w:t>
      </w:r>
    </w:p>
    <w:p w:rsidR="00B16BE1" w:rsidRPr="006E3F73" w:rsidRDefault="00B16BE1" w:rsidP="00B16BE1">
      <w:pPr>
        <w:numPr>
          <w:ilvl w:val="1"/>
          <w:numId w:val="6"/>
        </w:numPr>
        <w:tabs>
          <w:tab w:val="left" w:pos="360"/>
        </w:tabs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В случае невозможности разрешения разногласий путем переговоров они подлежат рассмотрению в Арбитражном суде Свердловской области.</w:t>
      </w:r>
    </w:p>
    <w:p w:rsidR="00B16BE1" w:rsidRPr="006E3F73" w:rsidRDefault="00B16BE1" w:rsidP="00B16BE1">
      <w:pPr>
        <w:numPr>
          <w:ilvl w:val="1"/>
          <w:numId w:val="6"/>
        </w:numPr>
        <w:tabs>
          <w:tab w:val="left" w:pos="360"/>
        </w:tabs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Срок ответа на претензии по настоящему договору устанавливается 14 (четырнадцать) рабочих дней.</w:t>
      </w:r>
    </w:p>
    <w:p w:rsidR="00A82F6D" w:rsidRDefault="00A82F6D" w:rsidP="00A82F6D">
      <w:pPr>
        <w:numPr>
          <w:ilvl w:val="1"/>
          <w:numId w:val="6"/>
        </w:numPr>
        <w:tabs>
          <w:tab w:val="left" w:pos="360"/>
        </w:tabs>
        <w:spacing w:line="276" w:lineRule="auto"/>
        <w:jc w:val="both"/>
        <w:rPr>
          <w:sz w:val="24"/>
          <w:szCs w:val="24"/>
        </w:rPr>
      </w:pPr>
      <w:r w:rsidRPr="00C02543">
        <w:rPr>
          <w:sz w:val="24"/>
          <w:szCs w:val="24"/>
        </w:rPr>
        <w:t>В случае неисполнения или ненадлежащего исполнения Исполнителем своих обязательств, подтвержденного Заказчиком в порядке, предусмотренном п. 5.3 и 5.6 настоящего Договора, Заказчик вправе потребовать возврата части средств, пропорциональной стоимости не оказанных. Возврат осуществляется на основании подписанного Сторонами соглашения о расторжении договора</w:t>
      </w:r>
      <w:r>
        <w:rPr>
          <w:sz w:val="24"/>
          <w:szCs w:val="24"/>
        </w:rPr>
        <w:t>.</w:t>
      </w:r>
    </w:p>
    <w:p w:rsidR="00B16BE1" w:rsidRPr="006E3F73" w:rsidRDefault="00B16BE1" w:rsidP="00B16BE1">
      <w:pPr>
        <w:tabs>
          <w:tab w:val="left" w:pos="360"/>
        </w:tabs>
        <w:spacing w:line="276" w:lineRule="auto"/>
        <w:ind w:left="360"/>
        <w:jc w:val="both"/>
        <w:rPr>
          <w:sz w:val="24"/>
          <w:szCs w:val="24"/>
        </w:rPr>
      </w:pPr>
    </w:p>
    <w:p w:rsidR="00B16BE1" w:rsidRPr="006E3F73" w:rsidRDefault="00B16BE1" w:rsidP="00B16BE1">
      <w:pPr>
        <w:numPr>
          <w:ilvl w:val="0"/>
          <w:numId w:val="3"/>
        </w:numPr>
        <w:tabs>
          <w:tab w:val="left" w:pos="360"/>
        </w:tabs>
        <w:spacing w:line="276" w:lineRule="auto"/>
        <w:jc w:val="center"/>
        <w:rPr>
          <w:b/>
          <w:bCs/>
          <w:sz w:val="24"/>
          <w:szCs w:val="24"/>
        </w:rPr>
      </w:pPr>
      <w:r w:rsidRPr="006E3F73">
        <w:rPr>
          <w:b/>
          <w:bCs/>
          <w:sz w:val="24"/>
          <w:szCs w:val="24"/>
        </w:rPr>
        <w:t>Прочие условия</w:t>
      </w:r>
    </w:p>
    <w:p w:rsidR="00B16BE1" w:rsidRPr="006E3F73" w:rsidRDefault="00B16BE1" w:rsidP="00B16BE1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Дополнительные соглашения, подписанные уполномоченными представителями сторон, являются неотъемлемой частью настоящего Договора.</w:t>
      </w:r>
    </w:p>
    <w:p w:rsidR="00B16BE1" w:rsidRPr="006E3F73" w:rsidRDefault="00B16BE1" w:rsidP="00B16BE1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При исполнении обязательств по настоящему Договору стороны обязаны соблюдать положения Федерального закона от 27.07.2006 № 152-ФЗ «О персональных данных»</w:t>
      </w:r>
    </w:p>
    <w:p w:rsidR="00B16BE1" w:rsidRPr="006E3F73" w:rsidRDefault="00B16BE1" w:rsidP="00B16BE1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Изменения и дополнения в Договор вносятся только по взаимному согласию Сторон, оформленному в письменном виде.</w:t>
      </w:r>
    </w:p>
    <w:p w:rsidR="00B16BE1" w:rsidRPr="006E3F73" w:rsidRDefault="00B16BE1" w:rsidP="00B16BE1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При передаче информации с помощью электронной почты риск искажения или утери информации при передаче несет сторона, направляющая данную информацию.</w:t>
      </w:r>
    </w:p>
    <w:p w:rsidR="00B16BE1" w:rsidRPr="006E3F73" w:rsidRDefault="00B16BE1" w:rsidP="00B16BE1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B16BE1" w:rsidRDefault="00B16BE1" w:rsidP="00B16BE1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t>Настоящий Договор составлен в двух экземплярах, по одному для каждой из сторон, оба экземпляра имеют одинаковую юридическую силу.</w:t>
      </w:r>
    </w:p>
    <w:p w:rsidR="00C8659F" w:rsidRDefault="00C8659F" w:rsidP="00C8659F">
      <w:pPr>
        <w:spacing w:line="276" w:lineRule="auto"/>
        <w:jc w:val="both"/>
        <w:rPr>
          <w:sz w:val="24"/>
          <w:szCs w:val="24"/>
        </w:rPr>
      </w:pPr>
    </w:p>
    <w:p w:rsidR="00C8659F" w:rsidRDefault="00C8659F" w:rsidP="00C8659F">
      <w:pPr>
        <w:spacing w:line="276" w:lineRule="auto"/>
        <w:jc w:val="both"/>
        <w:rPr>
          <w:sz w:val="24"/>
          <w:szCs w:val="24"/>
        </w:rPr>
      </w:pPr>
    </w:p>
    <w:p w:rsidR="00C8659F" w:rsidRDefault="00C8659F" w:rsidP="00C8659F">
      <w:pPr>
        <w:spacing w:line="276" w:lineRule="auto"/>
        <w:jc w:val="both"/>
        <w:rPr>
          <w:sz w:val="24"/>
          <w:szCs w:val="24"/>
        </w:rPr>
      </w:pPr>
    </w:p>
    <w:p w:rsidR="00A82F6D" w:rsidRDefault="00A82F6D" w:rsidP="00C8659F">
      <w:pPr>
        <w:spacing w:line="276" w:lineRule="auto"/>
        <w:jc w:val="both"/>
        <w:rPr>
          <w:sz w:val="24"/>
          <w:szCs w:val="24"/>
        </w:rPr>
      </w:pPr>
    </w:p>
    <w:p w:rsidR="00A82F6D" w:rsidRDefault="00A82F6D" w:rsidP="00C8659F">
      <w:pPr>
        <w:spacing w:line="276" w:lineRule="auto"/>
        <w:jc w:val="both"/>
        <w:rPr>
          <w:sz w:val="24"/>
          <w:szCs w:val="24"/>
        </w:rPr>
      </w:pPr>
      <w:bookmarkStart w:id="0" w:name="_GoBack"/>
      <w:bookmarkEnd w:id="0"/>
    </w:p>
    <w:p w:rsidR="00C8659F" w:rsidRPr="006E3F73" w:rsidRDefault="00C8659F" w:rsidP="00C8659F">
      <w:pPr>
        <w:spacing w:line="276" w:lineRule="auto"/>
        <w:jc w:val="both"/>
        <w:rPr>
          <w:sz w:val="24"/>
          <w:szCs w:val="24"/>
        </w:rPr>
      </w:pPr>
    </w:p>
    <w:p w:rsidR="00B16BE1" w:rsidRPr="006E3F73" w:rsidRDefault="00B16BE1" w:rsidP="00B16BE1">
      <w:pPr>
        <w:numPr>
          <w:ilvl w:val="1"/>
          <w:numId w:val="7"/>
        </w:numPr>
        <w:spacing w:line="276" w:lineRule="auto"/>
        <w:jc w:val="both"/>
        <w:rPr>
          <w:sz w:val="24"/>
          <w:szCs w:val="24"/>
        </w:rPr>
      </w:pPr>
      <w:r w:rsidRPr="006E3F73">
        <w:rPr>
          <w:sz w:val="24"/>
          <w:szCs w:val="24"/>
        </w:rPr>
        <w:lastRenderedPageBreak/>
        <w:t>Стороны признают надлежащим согласование всех текущих рабочих вопросов в связи с исполнением Договора, в том числе направление писем, запросов, результатов, уточнений, отчетов и других сообщений, по электронной почте/</w:t>
      </w:r>
      <w:proofErr w:type="spellStart"/>
      <w:r w:rsidRPr="006E3F73">
        <w:rPr>
          <w:sz w:val="24"/>
          <w:szCs w:val="24"/>
        </w:rPr>
        <w:t>Telegram</w:t>
      </w:r>
      <w:proofErr w:type="spellEnd"/>
      <w:r w:rsidRPr="006E3F73">
        <w:rPr>
          <w:sz w:val="24"/>
          <w:szCs w:val="24"/>
        </w:rPr>
        <w:t>/</w:t>
      </w:r>
      <w:proofErr w:type="spellStart"/>
      <w:r w:rsidRPr="006E3F73">
        <w:rPr>
          <w:sz w:val="24"/>
          <w:szCs w:val="24"/>
        </w:rPr>
        <w:t>WhatsApp</w:t>
      </w:r>
      <w:proofErr w:type="spellEnd"/>
      <w:r w:rsidRPr="006E3F73">
        <w:rPr>
          <w:sz w:val="24"/>
          <w:szCs w:val="24"/>
        </w:rPr>
        <w:t xml:space="preserve">/ и иные доступные мессенджеры. </w:t>
      </w:r>
      <w:r w:rsidRPr="006E3F73">
        <w:rPr>
          <w:sz w:val="24"/>
          <w:szCs w:val="24"/>
        </w:rPr>
        <w:br/>
        <w:t>E-</w:t>
      </w:r>
      <w:proofErr w:type="spellStart"/>
      <w:r w:rsidRPr="006E3F73">
        <w:rPr>
          <w:sz w:val="24"/>
          <w:szCs w:val="24"/>
        </w:rPr>
        <w:t>mail</w:t>
      </w:r>
      <w:proofErr w:type="spellEnd"/>
      <w:r w:rsidRPr="006E3F73">
        <w:rPr>
          <w:sz w:val="24"/>
          <w:szCs w:val="24"/>
        </w:rPr>
        <w:t xml:space="preserve"> Исполнителя: </w:t>
      </w:r>
      <w:hyperlink r:id="rId8" w:history="1">
        <w:r w:rsidRPr="006E3F73">
          <w:rPr>
            <w:rStyle w:val="a3"/>
            <w:sz w:val="24"/>
            <w:szCs w:val="24"/>
          </w:rPr>
          <w:t>info@webpride.ru</w:t>
        </w:r>
      </w:hyperlink>
      <w:r w:rsidRPr="006E3F73">
        <w:rPr>
          <w:sz w:val="24"/>
          <w:szCs w:val="24"/>
        </w:rPr>
        <w:t xml:space="preserve"> </w:t>
      </w:r>
    </w:p>
    <w:p w:rsidR="00B16BE1" w:rsidRPr="006E3F73" w:rsidRDefault="00B16BE1" w:rsidP="00B16BE1">
      <w:pPr>
        <w:spacing w:line="276" w:lineRule="auto"/>
        <w:ind w:left="360"/>
        <w:jc w:val="both"/>
        <w:rPr>
          <w:sz w:val="24"/>
          <w:szCs w:val="24"/>
        </w:rPr>
      </w:pPr>
      <w:r w:rsidRPr="006E3F73">
        <w:rPr>
          <w:sz w:val="24"/>
          <w:szCs w:val="24"/>
          <w:lang w:val="en-US"/>
        </w:rPr>
        <w:t>E</w:t>
      </w:r>
      <w:r w:rsidRPr="006E3F73">
        <w:rPr>
          <w:sz w:val="24"/>
          <w:szCs w:val="24"/>
        </w:rPr>
        <w:t>-</w:t>
      </w:r>
      <w:r w:rsidRPr="006E3F73">
        <w:rPr>
          <w:sz w:val="24"/>
          <w:szCs w:val="24"/>
          <w:lang w:val="en-US"/>
        </w:rPr>
        <w:t>mail</w:t>
      </w:r>
      <w:r w:rsidRPr="006E3F73">
        <w:rPr>
          <w:sz w:val="24"/>
          <w:szCs w:val="24"/>
        </w:rPr>
        <w:t xml:space="preserve"> Заказчика: </w:t>
      </w:r>
      <w:hyperlink r:id="rId9" w:history="1">
        <w:r w:rsidRPr="006E3F73">
          <w:rPr>
            <w:rStyle w:val="a3"/>
            <w:b/>
            <w:i/>
            <w:color w:val="FF0000"/>
            <w:sz w:val="24"/>
            <w:szCs w:val="24"/>
          </w:rPr>
          <w:t>(почта</w:t>
        </w:r>
      </w:hyperlink>
      <w:r w:rsidRPr="006E3F73">
        <w:rPr>
          <w:b/>
          <w:i/>
          <w:color w:val="FF0000"/>
          <w:sz w:val="24"/>
          <w:szCs w:val="24"/>
        </w:rPr>
        <w:t xml:space="preserve"> заказчика)</w:t>
      </w:r>
      <w:r w:rsidRPr="006E3F73">
        <w:rPr>
          <w:sz w:val="24"/>
          <w:szCs w:val="24"/>
        </w:rPr>
        <w:t xml:space="preserve"> </w:t>
      </w:r>
    </w:p>
    <w:p w:rsidR="00B16BE1" w:rsidRPr="006E3F73" w:rsidRDefault="00B16BE1" w:rsidP="00B16BE1">
      <w:pPr>
        <w:spacing w:line="276" w:lineRule="auto"/>
        <w:jc w:val="both"/>
        <w:rPr>
          <w:sz w:val="24"/>
          <w:szCs w:val="24"/>
        </w:rPr>
      </w:pPr>
    </w:p>
    <w:p w:rsidR="00B16BE1" w:rsidRPr="006E3F73" w:rsidRDefault="00B16BE1" w:rsidP="00B16BE1">
      <w:pPr>
        <w:numPr>
          <w:ilvl w:val="0"/>
          <w:numId w:val="3"/>
        </w:numPr>
        <w:tabs>
          <w:tab w:val="left" w:pos="360"/>
        </w:tabs>
        <w:spacing w:line="276" w:lineRule="auto"/>
        <w:jc w:val="center"/>
        <w:rPr>
          <w:b/>
          <w:sz w:val="24"/>
          <w:szCs w:val="24"/>
        </w:rPr>
      </w:pPr>
      <w:r w:rsidRPr="006E3F73">
        <w:rPr>
          <w:b/>
          <w:sz w:val="24"/>
          <w:szCs w:val="24"/>
        </w:rPr>
        <w:t xml:space="preserve">Юридические </w:t>
      </w:r>
      <w:r w:rsidRPr="006E3F73">
        <w:rPr>
          <w:b/>
          <w:bCs/>
          <w:sz w:val="24"/>
          <w:szCs w:val="24"/>
        </w:rPr>
        <w:t>адреса</w:t>
      </w:r>
      <w:r w:rsidRPr="006E3F73">
        <w:rPr>
          <w:b/>
          <w:sz w:val="24"/>
          <w:szCs w:val="24"/>
        </w:rPr>
        <w:t xml:space="preserve"> сторон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6"/>
        <w:gridCol w:w="4633"/>
      </w:tblGrid>
      <w:tr w:rsidR="00B16BE1" w:rsidRPr="006E3F73" w:rsidTr="00E47CDC">
        <w:trPr>
          <w:trHeight w:val="247"/>
        </w:trPr>
        <w:tc>
          <w:tcPr>
            <w:tcW w:w="5006" w:type="dxa"/>
            <w:shd w:val="clear" w:color="auto" w:fill="auto"/>
          </w:tcPr>
          <w:p w:rsidR="00B16BE1" w:rsidRPr="006E3F73" w:rsidRDefault="00B16BE1" w:rsidP="00E47CD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E3F73">
              <w:rPr>
                <w:sz w:val="24"/>
                <w:szCs w:val="24"/>
              </w:rPr>
              <w:t>«ИСПОЛНИТЕЛЬ»</w:t>
            </w:r>
          </w:p>
        </w:tc>
        <w:tc>
          <w:tcPr>
            <w:tcW w:w="4633" w:type="dxa"/>
            <w:shd w:val="clear" w:color="auto" w:fill="auto"/>
          </w:tcPr>
          <w:p w:rsidR="00B16BE1" w:rsidRPr="006E3F73" w:rsidRDefault="00B16BE1" w:rsidP="00E47CD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E3F73">
              <w:rPr>
                <w:sz w:val="24"/>
                <w:szCs w:val="24"/>
              </w:rPr>
              <w:t>«ЗАКАЗЧИК»</w:t>
            </w:r>
          </w:p>
        </w:tc>
      </w:tr>
      <w:tr w:rsidR="00B16BE1" w:rsidRPr="006E3F73" w:rsidTr="00E47CDC">
        <w:trPr>
          <w:trHeight w:val="439"/>
        </w:trPr>
        <w:tc>
          <w:tcPr>
            <w:tcW w:w="5006" w:type="dxa"/>
            <w:shd w:val="clear" w:color="auto" w:fill="auto"/>
          </w:tcPr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ИП РОМАНОВСКИЙ</w:t>
            </w:r>
          </w:p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ИНН: 891102789836</w:t>
            </w:r>
          </w:p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Р/с № 40802810938030028403</w:t>
            </w:r>
          </w:p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Корр./счёт № 30101810100000000964</w:t>
            </w:r>
          </w:p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БИК: 046577964</w:t>
            </w:r>
          </w:p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Банк: ФИЛИАЛ "ЕКАТЕРИНБУРГСКИЙ"</w:t>
            </w:r>
          </w:p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АО "АЛЬФА-БАНК"</w:t>
            </w:r>
          </w:p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Юридический адрес: 620036, РОССИЯ, Свердловская область, Екатеринбург,</w:t>
            </w:r>
          </w:p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 xml:space="preserve">Мичуринский, </w:t>
            </w:r>
            <w:proofErr w:type="spellStart"/>
            <w:r w:rsidRPr="00E10FA0">
              <w:rPr>
                <w:sz w:val="24"/>
                <w:szCs w:val="24"/>
              </w:rPr>
              <w:t>ул</w:t>
            </w:r>
            <w:proofErr w:type="spellEnd"/>
            <w:r w:rsidRPr="00E10FA0">
              <w:rPr>
                <w:sz w:val="24"/>
                <w:szCs w:val="24"/>
              </w:rPr>
              <w:t xml:space="preserve">, </w:t>
            </w:r>
            <w:proofErr w:type="spellStart"/>
            <w:r w:rsidRPr="00E10FA0">
              <w:rPr>
                <w:sz w:val="24"/>
                <w:szCs w:val="24"/>
              </w:rPr>
              <w:t>Карасьевская</w:t>
            </w:r>
            <w:proofErr w:type="spellEnd"/>
            <w:r w:rsidRPr="00E10FA0">
              <w:rPr>
                <w:sz w:val="24"/>
                <w:szCs w:val="24"/>
              </w:rPr>
              <w:t>, 38, кв. 43</w:t>
            </w:r>
          </w:p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</w:p>
          <w:p w:rsidR="00D269DA" w:rsidRPr="00E10FA0" w:rsidRDefault="00D269DA" w:rsidP="00D269DA">
            <w:pPr>
              <w:jc w:val="both"/>
              <w:rPr>
                <w:sz w:val="24"/>
                <w:szCs w:val="24"/>
              </w:rPr>
            </w:pPr>
          </w:p>
          <w:p w:rsidR="00B16BE1" w:rsidRPr="006E3F73" w:rsidRDefault="00D269DA" w:rsidP="00D269DA">
            <w:pPr>
              <w:spacing w:line="276" w:lineRule="auto"/>
              <w:ind w:right="-709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______________________/Д.В. Романовский</w:t>
            </w:r>
          </w:p>
        </w:tc>
        <w:tc>
          <w:tcPr>
            <w:tcW w:w="4633" w:type="dxa"/>
            <w:shd w:val="clear" w:color="auto" w:fill="auto"/>
          </w:tcPr>
          <w:p w:rsidR="00B16BE1" w:rsidRPr="006E3F73" w:rsidRDefault="00B16BE1" w:rsidP="00E47CDC">
            <w:pPr>
              <w:ind w:right="-709"/>
              <w:rPr>
                <w:b/>
                <w:i/>
                <w:color w:val="FF0000"/>
                <w:sz w:val="24"/>
                <w:szCs w:val="24"/>
              </w:rPr>
            </w:pPr>
            <w:r w:rsidRPr="006E3F73">
              <w:rPr>
                <w:b/>
                <w:i/>
                <w:color w:val="FF0000"/>
                <w:sz w:val="24"/>
                <w:szCs w:val="24"/>
              </w:rPr>
              <w:t>(данные заказчика)</w:t>
            </w:r>
          </w:p>
          <w:p w:rsidR="00B16BE1" w:rsidRPr="006E3F73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B16BE1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D269DA" w:rsidRPr="006E3F73" w:rsidRDefault="00D269DA" w:rsidP="00E47CDC">
            <w:pPr>
              <w:ind w:right="-709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ind w:right="-709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B16BE1" w:rsidRPr="006E3F73" w:rsidRDefault="00B16BE1" w:rsidP="00E47CDC">
            <w:pPr>
              <w:jc w:val="both"/>
              <w:rPr>
                <w:sz w:val="24"/>
                <w:szCs w:val="24"/>
              </w:rPr>
            </w:pPr>
            <w:r w:rsidRPr="006E3F73">
              <w:rPr>
                <w:sz w:val="24"/>
                <w:szCs w:val="24"/>
              </w:rPr>
              <w:t>______________________/</w:t>
            </w:r>
          </w:p>
        </w:tc>
      </w:tr>
    </w:tbl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A11D0" w:rsidRPr="006E3F73" w:rsidRDefault="00BA11D0" w:rsidP="00B16BE1">
      <w:pPr>
        <w:spacing w:line="276" w:lineRule="auto"/>
        <w:rPr>
          <w:sz w:val="24"/>
          <w:szCs w:val="24"/>
        </w:rPr>
      </w:pPr>
    </w:p>
    <w:p w:rsidR="00BA11D0" w:rsidRPr="006E3F73" w:rsidRDefault="00BA11D0" w:rsidP="00B16BE1">
      <w:pPr>
        <w:spacing w:line="276" w:lineRule="auto"/>
        <w:rPr>
          <w:sz w:val="24"/>
          <w:szCs w:val="24"/>
        </w:rPr>
      </w:pPr>
    </w:p>
    <w:p w:rsidR="00BA11D0" w:rsidRPr="006E3F73" w:rsidRDefault="00BA11D0" w:rsidP="00B16BE1">
      <w:pPr>
        <w:spacing w:line="276" w:lineRule="auto"/>
        <w:rPr>
          <w:sz w:val="24"/>
          <w:szCs w:val="24"/>
        </w:rPr>
      </w:pPr>
    </w:p>
    <w:p w:rsidR="00BA11D0" w:rsidRPr="006E3F73" w:rsidRDefault="00BA11D0" w:rsidP="00B16BE1">
      <w:pPr>
        <w:spacing w:line="276" w:lineRule="auto"/>
        <w:rPr>
          <w:sz w:val="24"/>
          <w:szCs w:val="24"/>
        </w:rPr>
      </w:pPr>
    </w:p>
    <w:p w:rsidR="00EA2B03" w:rsidRDefault="00EA2B03" w:rsidP="00B16BE1">
      <w:pPr>
        <w:spacing w:line="276" w:lineRule="auto"/>
        <w:rPr>
          <w:sz w:val="24"/>
          <w:szCs w:val="24"/>
        </w:rPr>
      </w:pPr>
    </w:p>
    <w:p w:rsidR="00C8659F" w:rsidRDefault="00C8659F" w:rsidP="00B16BE1">
      <w:pPr>
        <w:spacing w:line="276" w:lineRule="auto"/>
        <w:rPr>
          <w:sz w:val="24"/>
          <w:szCs w:val="24"/>
        </w:rPr>
      </w:pPr>
    </w:p>
    <w:p w:rsidR="00C8659F" w:rsidRPr="006E3F73" w:rsidRDefault="00C8659F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B16BE1" w:rsidRPr="006E3F73" w:rsidRDefault="00B16BE1" w:rsidP="00B16BE1">
      <w:pPr>
        <w:spacing w:line="276" w:lineRule="auto"/>
        <w:rPr>
          <w:sz w:val="24"/>
          <w:szCs w:val="24"/>
        </w:rPr>
      </w:pPr>
    </w:p>
    <w:p w:rsidR="002F68C7" w:rsidRPr="0066742D" w:rsidRDefault="002F68C7" w:rsidP="002F68C7">
      <w:pPr>
        <w:jc w:val="right"/>
        <w:rPr>
          <w:b/>
          <w:sz w:val="24"/>
          <w:szCs w:val="24"/>
        </w:rPr>
      </w:pPr>
      <w:r w:rsidRPr="0066742D">
        <w:rPr>
          <w:b/>
          <w:sz w:val="24"/>
          <w:szCs w:val="24"/>
        </w:rPr>
        <w:lastRenderedPageBreak/>
        <w:t>Дополнительное соглашение №1</w:t>
      </w:r>
    </w:p>
    <w:p w:rsidR="002F68C7" w:rsidRPr="0066742D" w:rsidRDefault="002F68C7" w:rsidP="002F68C7">
      <w:pPr>
        <w:jc w:val="right"/>
        <w:rPr>
          <w:b/>
          <w:sz w:val="24"/>
          <w:szCs w:val="24"/>
        </w:rPr>
      </w:pPr>
      <w:r w:rsidRPr="0066742D">
        <w:rPr>
          <w:b/>
          <w:sz w:val="24"/>
          <w:szCs w:val="24"/>
        </w:rPr>
        <w:t>к договору оказания услуг № ПР/</w:t>
      </w:r>
      <w:proofErr w:type="gramStart"/>
      <w:r w:rsidRPr="0066742D">
        <w:rPr>
          <w:b/>
          <w:sz w:val="24"/>
          <w:szCs w:val="24"/>
        </w:rPr>
        <w:t>/</w:t>
      </w:r>
      <w:r w:rsidRPr="0066742D">
        <w:rPr>
          <w:b/>
          <w:i/>
          <w:color w:val="FF0000"/>
          <w:sz w:val="24"/>
          <w:szCs w:val="24"/>
        </w:rPr>
        <w:t>(</w:t>
      </w:r>
      <w:proofErr w:type="gramEnd"/>
      <w:r w:rsidRPr="0066742D">
        <w:rPr>
          <w:b/>
          <w:i/>
          <w:color w:val="FF0000"/>
          <w:sz w:val="24"/>
          <w:szCs w:val="24"/>
        </w:rPr>
        <w:t xml:space="preserve">номер договора) </w:t>
      </w:r>
      <w:r w:rsidRPr="0066742D">
        <w:rPr>
          <w:b/>
          <w:sz w:val="24"/>
          <w:szCs w:val="24"/>
        </w:rPr>
        <w:t>от «»  202 г.</w:t>
      </w:r>
    </w:p>
    <w:p w:rsidR="002F68C7" w:rsidRPr="0066742D" w:rsidRDefault="002F68C7" w:rsidP="002F68C7">
      <w:pPr>
        <w:jc w:val="right"/>
        <w:rPr>
          <w:b/>
          <w:sz w:val="24"/>
          <w:szCs w:val="24"/>
        </w:rPr>
      </w:pPr>
    </w:p>
    <w:tbl>
      <w:tblPr>
        <w:tblW w:w="10693" w:type="dxa"/>
        <w:tblLayout w:type="fixed"/>
        <w:tblLook w:val="04A0" w:firstRow="1" w:lastRow="0" w:firstColumn="1" w:lastColumn="0" w:noHBand="0" w:noVBand="1"/>
      </w:tblPr>
      <w:tblGrid>
        <w:gridCol w:w="4636"/>
        <w:gridCol w:w="6057"/>
      </w:tblGrid>
      <w:tr w:rsidR="002F68C7" w:rsidRPr="0066742D" w:rsidTr="00C33B82">
        <w:trPr>
          <w:trHeight w:val="313"/>
        </w:trPr>
        <w:tc>
          <w:tcPr>
            <w:tcW w:w="4636" w:type="dxa"/>
          </w:tcPr>
          <w:p w:rsidR="002F68C7" w:rsidRPr="0066742D" w:rsidRDefault="002F68C7" w:rsidP="00C33B82">
            <w:pPr>
              <w:snapToGrid w:val="0"/>
              <w:jc w:val="both"/>
              <w:rPr>
                <w:sz w:val="24"/>
                <w:szCs w:val="24"/>
              </w:rPr>
            </w:pPr>
            <w:r w:rsidRPr="0066742D">
              <w:rPr>
                <w:sz w:val="24"/>
                <w:szCs w:val="24"/>
              </w:rPr>
              <w:t>г. Екатеринбург</w:t>
            </w:r>
          </w:p>
        </w:tc>
        <w:tc>
          <w:tcPr>
            <w:tcW w:w="6057" w:type="dxa"/>
          </w:tcPr>
          <w:p w:rsidR="002F68C7" w:rsidRPr="0066742D" w:rsidRDefault="002F68C7" w:rsidP="00C33B82">
            <w:pPr>
              <w:snapToGrid w:val="0"/>
              <w:jc w:val="right"/>
              <w:rPr>
                <w:color w:val="000000"/>
                <w:sz w:val="24"/>
                <w:szCs w:val="24"/>
              </w:rPr>
            </w:pPr>
            <w:r w:rsidRPr="0066742D">
              <w:rPr>
                <w:color w:val="000000"/>
                <w:sz w:val="24"/>
                <w:szCs w:val="24"/>
              </w:rPr>
              <w:t>«»  202 г.</w:t>
            </w:r>
          </w:p>
        </w:tc>
      </w:tr>
    </w:tbl>
    <w:p w:rsidR="002F68C7" w:rsidRPr="0066742D" w:rsidRDefault="002F68C7" w:rsidP="002F68C7">
      <w:pPr>
        <w:tabs>
          <w:tab w:val="left" w:pos="360"/>
        </w:tabs>
        <w:spacing w:line="276" w:lineRule="auto"/>
        <w:rPr>
          <w:sz w:val="24"/>
          <w:szCs w:val="24"/>
        </w:rPr>
      </w:pPr>
    </w:p>
    <w:p w:rsidR="002F68C7" w:rsidRPr="00E10FA0" w:rsidRDefault="002F68C7" w:rsidP="002F68C7">
      <w:pPr>
        <w:spacing w:line="276" w:lineRule="auto"/>
        <w:jc w:val="both"/>
        <w:rPr>
          <w:sz w:val="24"/>
          <w:szCs w:val="24"/>
        </w:rPr>
      </w:pPr>
      <w:r w:rsidRPr="00E10FA0">
        <w:rPr>
          <w:sz w:val="24"/>
          <w:szCs w:val="24"/>
        </w:rPr>
        <w:t xml:space="preserve">Индивидуальный предприниматель Романовский Денис Валерьевич, действующий на основании Уведомления о постановке на учет физического лица №325665800226813 от 13.10.2025 года, именуемый в дальнейшем «Исполнитель», с одной стороны, и </w:t>
      </w:r>
      <w:r w:rsidRPr="00E10FA0">
        <w:rPr>
          <w:color w:val="FF0000"/>
          <w:sz w:val="24"/>
          <w:szCs w:val="24"/>
        </w:rPr>
        <w:t>_______________________</w:t>
      </w:r>
      <w:r w:rsidRPr="00E10FA0">
        <w:rPr>
          <w:sz w:val="24"/>
          <w:szCs w:val="24"/>
        </w:rPr>
        <w:t xml:space="preserve">в лице директора </w:t>
      </w:r>
      <w:r w:rsidRPr="00E10FA0">
        <w:rPr>
          <w:color w:val="FF0000"/>
          <w:sz w:val="24"/>
          <w:szCs w:val="24"/>
        </w:rPr>
        <w:t>_____________</w:t>
      </w:r>
      <w:r>
        <w:rPr>
          <w:color w:val="FF0000"/>
          <w:sz w:val="24"/>
          <w:szCs w:val="24"/>
        </w:rPr>
        <w:t>___________________</w:t>
      </w:r>
      <w:r w:rsidRPr="00E10FA0">
        <w:rPr>
          <w:color w:val="FF0000"/>
          <w:sz w:val="24"/>
          <w:szCs w:val="24"/>
        </w:rPr>
        <w:t>_________</w:t>
      </w:r>
      <w:r w:rsidRPr="00E10FA0">
        <w:rPr>
          <w:sz w:val="24"/>
          <w:szCs w:val="24"/>
        </w:rPr>
        <w:t>, действующий на основании Устава, именуемый в дальнейшем «Заказчик», с другой стороны, совместно именуемые «Стороны», заключили настоящее Приложение к договору №ПР//</w:t>
      </w:r>
      <w:r w:rsidRPr="00E10FA0">
        <w:rPr>
          <w:b/>
          <w:i/>
          <w:color w:val="FF0000"/>
          <w:sz w:val="24"/>
          <w:szCs w:val="24"/>
        </w:rPr>
        <w:t>(номер договора)_</w:t>
      </w:r>
      <w:r w:rsidRPr="00E10FA0">
        <w:rPr>
          <w:sz w:val="24"/>
          <w:szCs w:val="24"/>
        </w:rPr>
        <w:t xml:space="preserve">ДС01 от </w:t>
      </w:r>
      <w:r w:rsidRPr="00E10FA0">
        <w:rPr>
          <w:color w:val="000000"/>
          <w:sz w:val="24"/>
          <w:szCs w:val="24"/>
        </w:rPr>
        <w:t>«»  202 г.</w:t>
      </w:r>
      <w:r w:rsidRPr="00E10FA0">
        <w:rPr>
          <w:sz w:val="24"/>
          <w:szCs w:val="24"/>
        </w:rPr>
        <w:t xml:space="preserve"> о нижеследующем:</w:t>
      </w:r>
    </w:p>
    <w:p w:rsidR="002F68C7" w:rsidRPr="0066742D" w:rsidRDefault="002F68C7" w:rsidP="002F68C7">
      <w:pPr>
        <w:spacing w:line="276" w:lineRule="auto"/>
        <w:jc w:val="both"/>
        <w:rPr>
          <w:sz w:val="24"/>
          <w:szCs w:val="24"/>
        </w:rPr>
      </w:pPr>
    </w:p>
    <w:p w:rsidR="002F68C7" w:rsidRPr="0059282E" w:rsidRDefault="002F68C7" w:rsidP="002F68C7">
      <w:pPr>
        <w:pStyle w:val="a6"/>
        <w:numPr>
          <w:ilvl w:val="0"/>
          <w:numId w:val="8"/>
        </w:numPr>
        <w:rPr>
          <w:b/>
          <w:sz w:val="24"/>
          <w:szCs w:val="24"/>
        </w:rPr>
      </w:pPr>
      <w:r w:rsidRPr="0059282E">
        <w:rPr>
          <w:b/>
          <w:sz w:val="24"/>
          <w:szCs w:val="24"/>
        </w:rPr>
        <w:t>Сторонами утвержден следующий перечень оказываемых Исполнителем услуг по созданию сайта:</w:t>
      </w:r>
    </w:p>
    <w:p w:rsidR="002F68C7" w:rsidRPr="0059282E" w:rsidRDefault="002F68C7" w:rsidP="002F68C7">
      <w:pPr>
        <w:numPr>
          <w:ilvl w:val="1"/>
          <w:numId w:val="8"/>
        </w:numPr>
        <w:tabs>
          <w:tab w:val="left" w:pos="360"/>
        </w:tabs>
        <w:spacing w:line="276" w:lineRule="auto"/>
        <w:rPr>
          <w:sz w:val="24"/>
          <w:szCs w:val="24"/>
        </w:rPr>
      </w:pPr>
      <w:r w:rsidRPr="0059282E">
        <w:rPr>
          <w:sz w:val="24"/>
          <w:szCs w:val="24"/>
        </w:rPr>
        <w:t>составление тех. задания</w:t>
      </w:r>
    </w:p>
    <w:p w:rsidR="002F68C7" w:rsidRDefault="002F68C7" w:rsidP="002F68C7">
      <w:pPr>
        <w:numPr>
          <w:ilvl w:val="1"/>
          <w:numId w:val="8"/>
        </w:numPr>
        <w:tabs>
          <w:tab w:val="left" w:pos="360"/>
        </w:tabs>
        <w:spacing w:line="276" w:lineRule="auto"/>
        <w:rPr>
          <w:sz w:val="24"/>
          <w:szCs w:val="24"/>
        </w:rPr>
      </w:pPr>
      <w:r w:rsidRPr="0059282E">
        <w:rPr>
          <w:sz w:val="24"/>
          <w:szCs w:val="24"/>
        </w:rPr>
        <w:t xml:space="preserve">разработка сайта согласно тех. </w:t>
      </w:r>
      <w:r>
        <w:rPr>
          <w:sz w:val="24"/>
          <w:szCs w:val="24"/>
        </w:rPr>
        <w:t>з</w:t>
      </w:r>
      <w:r w:rsidRPr="0059282E">
        <w:rPr>
          <w:sz w:val="24"/>
          <w:szCs w:val="24"/>
        </w:rPr>
        <w:t>аданию</w:t>
      </w:r>
    </w:p>
    <w:p w:rsidR="002F68C7" w:rsidRPr="0059282E" w:rsidRDefault="002F68C7" w:rsidP="002F68C7">
      <w:pPr>
        <w:tabs>
          <w:tab w:val="left" w:pos="360"/>
        </w:tabs>
        <w:spacing w:line="276" w:lineRule="auto"/>
        <w:ind w:left="360"/>
        <w:rPr>
          <w:sz w:val="24"/>
          <w:szCs w:val="24"/>
        </w:rPr>
      </w:pPr>
    </w:p>
    <w:p w:rsidR="002F68C7" w:rsidRPr="0066742D" w:rsidRDefault="002F68C7" w:rsidP="002F68C7">
      <w:pPr>
        <w:numPr>
          <w:ilvl w:val="0"/>
          <w:numId w:val="8"/>
        </w:numPr>
        <w:tabs>
          <w:tab w:val="left" w:pos="360"/>
        </w:tabs>
        <w:spacing w:line="276" w:lineRule="auto"/>
        <w:rPr>
          <w:b/>
          <w:sz w:val="24"/>
          <w:szCs w:val="24"/>
        </w:rPr>
      </w:pPr>
      <w:r w:rsidRPr="0059282E">
        <w:rPr>
          <w:b/>
          <w:sz w:val="24"/>
          <w:szCs w:val="24"/>
        </w:rPr>
        <w:t>Стоимость услуг по разработке сайта составляет:</w:t>
      </w:r>
    </w:p>
    <w:p w:rsidR="002F68C7" w:rsidRPr="0066742D" w:rsidRDefault="002F68C7" w:rsidP="002F68C7">
      <w:pPr>
        <w:numPr>
          <w:ilvl w:val="1"/>
          <w:numId w:val="8"/>
        </w:numPr>
        <w:tabs>
          <w:tab w:val="left" w:pos="360"/>
        </w:tabs>
        <w:spacing w:line="276" w:lineRule="auto"/>
        <w:rPr>
          <w:sz w:val="24"/>
          <w:szCs w:val="24"/>
        </w:rPr>
      </w:pPr>
      <w:r>
        <w:rPr>
          <w:b/>
          <w:i/>
          <w:color w:val="FF0000"/>
          <w:sz w:val="24"/>
          <w:szCs w:val="24"/>
        </w:rPr>
        <w:t>(</w:t>
      </w:r>
      <w:r w:rsidRPr="0066742D">
        <w:rPr>
          <w:b/>
          <w:i/>
          <w:color w:val="FF0000"/>
          <w:sz w:val="24"/>
          <w:szCs w:val="24"/>
        </w:rPr>
        <w:t>стоимость в цифрах и в скобках прописью)</w:t>
      </w:r>
    </w:p>
    <w:p w:rsidR="002F68C7" w:rsidRPr="0066742D" w:rsidRDefault="002F68C7" w:rsidP="002F68C7">
      <w:pPr>
        <w:tabs>
          <w:tab w:val="left" w:pos="360"/>
        </w:tabs>
        <w:spacing w:line="276" w:lineRule="auto"/>
        <w:ind w:left="360"/>
        <w:rPr>
          <w:sz w:val="24"/>
          <w:szCs w:val="24"/>
        </w:rPr>
      </w:pPr>
    </w:p>
    <w:p w:rsidR="002F68C7" w:rsidRPr="0066742D" w:rsidRDefault="002F68C7" w:rsidP="002F68C7">
      <w:pPr>
        <w:numPr>
          <w:ilvl w:val="0"/>
          <w:numId w:val="8"/>
        </w:numPr>
        <w:tabs>
          <w:tab w:val="left" w:pos="360"/>
        </w:tabs>
        <w:spacing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Срок выполнения работ</w:t>
      </w:r>
      <w:r w:rsidRPr="0066742D">
        <w:rPr>
          <w:b/>
          <w:sz w:val="24"/>
          <w:szCs w:val="24"/>
        </w:rPr>
        <w:t>:</w:t>
      </w:r>
    </w:p>
    <w:p w:rsidR="002F68C7" w:rsidRPr="0059282E" w:rsidRDefault="002F68C7" w:rsidP="002F68C7">
      <w:pPr>
        <w:suppressAutoHyphens w:val="0"/>
        <w:rPr>
          <w:color w:val="FF0000"/>
          <w:sz w:val="24"/>
          <w:szCs w:val="24"/>
        </w:rPr>
      </w:pPr>
      <w:r w:rsidRPr="0059282E">
        <w:rPr>
          <w:color w:val="FF0000"/>
          <w:sz w:val="24"/>
          <w:szCs w:val="24"/>
        </w:rPr>
        <w:t>(прописать)</w:t>
      </w:r>
    </w:p>
    <w:p w:rsidR="002F68C7" w:rsidRPr="0066742D" w:rsidRDefault="002F68C7" w:rsidP="002F68C7">
      <w:pPr>
        <w:numPr>
          <w:ilvl w:val="0"/>
          <w:numId w:val="8"/>
        </w:numPr>
        <w:tabs>
          <w:tab w:val="left" w:pos="360"/>
        </w:tabs>
        <w:spacing w:line="276" w:lineRule="auto"/>
        <w:jc w:val="center"/>
        <w:rPr>
          <w:b/>
          <w:sz w:val="24"/>
          <w:szCs w:val="24"/>
        </w:rPr>
      </w:pPr>
      <w:r w:rsidRPr="0066742D">
        <w:rPr>
          <w:b/>
          <w:sz w:val="24"/>
          <w:szCs w:val="24"/>
        </w:rPr>
        <w:t>Юридические адреса и подписи сторон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06"/>
        <w:gridCol w:w="4633"/>
      </w:tblGrid>
      <w:tr w:rsidR="002F68C7" w:rsidRPr="0066742D" w:rsidTr="00C33B82">
        <w:trPr>
          <w:trHeight w:val="247"/>
        </w:trPr>
        <w:tc>
          <w:tcPr>
            <w:tcW w:w="5006" w:type="dxa"/>
            <w:shd w:val="clear" w:color="auto" w:fill="auto"/>
          </w:tcPr>
          <w:p w:rsidR="002F68C7" w:rsidRPr="0066742D" w:rsidRDefault="002F68C7" w:rsidP="00C33B8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6742D">
              <w:rPr>
                <w:sz w:val="24"/>
                <w:szCs w:val="24"/>
              </w:rPr>
              <w:t>«ИСПОЛНИТЕЛЬ»</w:t>
            </w:r>
          </w:p>
        </w:tc>
        <w:tc>
          <w:tcPr>
            <w:tcW w:w="4633" w:type="dxa"/>
            <w:shd w:val="clear" w:color="auto" w:fill="auto"/>
          </w:tcPr>
          <w:p w:rsidR="002F68C7" w:rsidRPr="0066742D" w:rsidRDefault="002F68C7" w:rsidP="00C33B8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6742D">
              <w:rPr>
                <w:sz w:val="24"/>
                <w:szCs w:val="24"/>
              </w:rPr>
              <w:t>«ЗАКАЗЧИК»</w:t>
            </w:r>
          </w:p>
        </w:tc>
      </w:tr>
      <w:tr w:rsidR="002F68C7" w:rsidRPr="0066742D" w:rsidTr="00C33B82">
        <w:trPr>
          <w:trHeight w:val="439"/>
        </w:trPr>
        <w:tc>
          <w:tcPr>
            <w:tcW w:w="5006" w:type="dxa"/>
            <w:shd w:val="clear" w:color="auto" w:fill="auto"/>
          </w:tcPr>
          <w:p w:rsidR="002F68C7" w:rsidRPr="00E10FA0" w:rsidRDefault="002F68C7" w:rsidP="00C33B82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ИП РОМАНОВСКИЙ</w:t>
            </w:r>
          </w:p>
          <w:p w:rsidR="002F68C7" w:rsidRPr="00E10FA0" w:rsidRDefault="002F68C7" w:rsidP="00C33B82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ИНН: 891102789836</w:t>
            </w:r>
          </w:p>
          <w:p w:rsidR="002F68C7" w:rsidRPr="00E10FA0" w:rsidRDefault="002F68C7" w:rsidP="00C33B82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Р/с № 40802810938030028403</w:t>
            </w:r>
          </w:p>
          <w:p w:rsidR="002F68C7" w:rsidRPr="00E10FA0" w:rsidRDefault="002F68C7" w:rsidP="00C33B82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Корр./счёт № 30101810100000000964</w:t>
            </w:r>
          </w:p>
          <w:p w:rsidR="002F68C7" w:rsidRPr="00E10FA0" w:rsidRDefault="002F68C7" w:rsidP="00C33B82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БИК: 046577964</w:t>
            </w:r>
          </w:p>
          <w:p w:rsidR="002F68C7" w:rsidRPr="00E10FA0" w:rsidRDefault="002F68C7" w:rsidP="00C33B82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Банк: ФИЛИАЛ "ЕКАТЕРИНБУРГСКИЙ"</w:t>
            </w:r>
          </w:p>
          <w:p w:rsidR="002F68C7" w:rsidRPr="00E10FA0" w:rsidRDefault="002F68C7" w:rsidP="00C33B82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АО "АЛЬФА-БАНК"</w:t>
            </w:r>
          </w:p>
          <w:p w:rsidR="002F68C7" w:rsidRPr="00E10FA0" w:rsidRDefault="002F68C7" w:rsidP="00C33B82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Юридический адрес: 620036, РОССИЯ, Свердловская область, Екатеринбург,</w:t>
            </w:r>
          </w:p>
          <w:p w:rsidR="002F68C7" w:rsidRPr="00E10FA0" w:rsidRDefault="002F68C7" w:rsidP="00C33B82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 xml:space="preserve">Мичуринский, </w:t>
            </w:r>
            <w:proofErr w:type="spellStart"/>
            <w:r w:rsidRPr="00E10FA0">
              <w:rPr>
                <w:sz w:val="24"/>
                <w:szCs w:val="24"/>
              </w:rPr>
              <w:t>ул</w:t>
            </w:r>
            <w:proofErr w:type="spellEnd"/>
            <w:r w:rsidRPr="00E10FA0">
              <w:rPr>
                <w:sz w:val="24"/>
                <w:szCs w:val="24"/>
              </w:rPr>
              <w:t xml:space="preserve">, </w:t>
            </w:r>
            <w:proofErr w:type="spellStart"/>
            <w:r w:rsidRPr="00E10FA0">
              <w:rPr>
                <w:sz w:val="24"/>
                <w:szCs w:val="24"/>
              </w:rPr>
              <w:t>Карасьевская</w:t>
            </w:r>
            <w:proofErr w:type="spellEnd"/>
            <w:r w:rsidRPr="00E10FA0">
              <w:rPr>
                <w:sz w:val="24"/>
                <w:szCs w:val="24"/>
              </w:rPr>
              <w:t>, 38, кв. 43</w:t>
            </w:r>
          </w:p>
          <w:p w:rsidR="002F68C7" w:rsidRPr="00E10FA0" w:rsidRDefault="002F68C7" w:rsidP="00C33B82">
            <w:pPr>
              <w:jc w:val="both"/>
              <w:rPr>
                <w:sz w:val="24"/>
                <w:szCs w:val="24"/>
              </w:rPr>
            </w:pPr>
          </w:p>
          <w:p w:rsidR="002F68C7" w:rsidRPr="00E10FA0" w:rsidRDefault="002F68C7" w:rsidP="00C33B82">
            <w:pPr>
              <w:jc w:val="both"/>
              <w:rPr>
                <w:sz w:val="24"/>
                <w:szCs w:val="24"/>
              </w:rPr>
            </w:pPr>
          </w:p>
          <w:p w:rsidR="002F68C7" w:rsidRPr="0066742D" w:rsidRDefault="002F68C7" w:rsidP="00C33B82">
            <w:pPr>
              <w:jc w:val="both"/>
              <w:rPr>
                <w:sz w:val="24"/>
                <w:szCs w:val="24"/>
              </w:rPr>
            </w:pPr>
            <w:r w:rsidRPr="00E10FA0">
              <w:rPr>
                <w:sz w:val="24"/>
                <w:szCs w:val="24"/>
              </w:rPr>
              <w:t>______________________/Д.В. Романовский</w:t>
            </w:r>
          </w:p>
        </w:tc>
        <w:tc>
          <w:tcPr>
            <w:tcW w:w="4633" w:type="dxa"/>
            <w:shd w:val="clear" w:color="auto" w:fill="auto"/>
          </w:tcPr>
          <w:p w:rsidR="002F68C7" w:rsidRPr="0066742D" w:rsidRDefault="002F68C7" w:rsidP="00C33B82">
            <w:pPr>
              <w:ind w:right="-709"/>
              <w:rPr>
                <w:b/>
                <w:i/>
                <w:color w:val="FF0000"/>
                <w:sz w:val="24"/>
                <w:szCs w:val="24"/>
              </w:rPr>
            </w:pPr>
            <w:r w:rsidRPr="0066742D">
              <w:rPr>
                <w:b/>
                <w:i/>
                <w:color w:val="FF0000"/>
                <w:sz w:val="24"/>
                <w:szCs w:val="24"/>
              </w:rPr>
              <w:t>(данные заказчика)</w:t>
            </w:r>
          </w:p>
          <w:p w:rsidR="002F68C7" w:rsidRPr="0066742D" w:rsidRDefault="002F68C7" w:rsidP="00C33B82">
            <w:pPr>
              <w:ind w:right="-709"/>
              <w:rPr>
                <w:sz w:val="24"/>
                <w:szCs w:val="24"/>
              </w:rPr>
            </w:pPr>
          </w:p>
          <w:p w:rsidR="002F68C7" w:rsidRPr="0066742D" w:rsidRDefault="002F68C7" w:rsidP="00C33B82">
            <w:pPr>
              <w:ind w:right="-709"/>
              <w:rPr>
                <w:sz w:val="24"/>
                <w:szCs w:val="24"/>
              </w:rPr>
            </w:pPr>
          </w:p>
          <w:p w:rsidR="002F68C7" w:rsidRPr="0066742D" w:rsidRDefault="002F68C7" w:rsidP="00C33B82">
            <w:pPr>
              <w:ind w:right="-709"/>
              <w:rPr>
                <w:sz w:val="24"/>
                <w:szCs w:val="24"/>
              </w:rPr>
            </w:pPr>
          </w:p>
          <w:p w:rsidR="002F68C7" w:rsidRPr="0066742D" w:rsidRDefault="002F68C7" w:rsidP="00C33B82">
            <w:pPr>
              <w:ind w:right="-709"/>
              <w:rPr>
                <w:sz w:val="24"/>
                <w:szCs w:val="24"/>
              </w:rPr>
            </w:pPr>
          </w:p>
          <w:p w:rsidR="002F68C7" w:rsidRPr="0066742D" w:rsidRDefault="002F68C7" w:rsidP="00C33B82">
            <w:pPr>
              <w:ind w:right="-709"/>
              <w:rPr>
                <w:sz w:val="24"/>
                <w:szCs w:val="24"/>
              </w:rPr>
            </w:pPr>
          </w:p>
          <w:p w:rsidR="002F68C7" w:rsidRDefault="002F68C7" w:rsidP="00C33B82">
            <w:pPr>
              <w:ind w:right="-709"/>
              <w:rPr>
                <w:sz w:val="24"/>
                <w:szCs w:val="24"/>
              </w:rPr>
            </w:pPr>
          </w:p>
          <w:p w:rsidR="002F68C7" w:rsidRDefault="002F68C7" w:rsidP="00C33B82">
            <w:pPr>
              <w:ind w:right="-709"/>
              <w:rPr>
                <w:sz w:val="24"/>
                <w:szCs w:val="24"/>
              </w:rPr>
            </w:pPr>
          </w:p>
          <w:p w:rsidR="002F68C7" w:rsidRPr="0066742D" w:rsidRDefault="002F68C7" w:rsidP="00C33B82">
            <w:pPr>
              <w:ind w:right="-709"/>
              <w:rPr>
                <w:sz w:val="24"/>
                <w:szCs w:val="24"/>
              </w:rPr>
            </w:pPr>
          </w:p>
          <w:p w:rsidR="002F68C7" w:rsidRPr="0066742D" w:rsidRDefault="002F68C7" w:rsidP="00C33B82">
            <w:pPr>
              <w:ind w:right="-709"/>
              <w:rPr>
                <w:sz w:val="24"/>
                <w:szCs w:val="24"/>
              </w:rPr>
            </w:pPr>
          </w:p>
          <w:p w:rsidR="002F68C7" w:rsidRPr="0066742D" w:rsidRDefault="002F68C7" w:rsidP="00C33B82">
            <w:pPr>
              <w:ind w:right="-709"/>
              <w:rPr>
                <w:sz w:val="24"/>
                <w:szCs w:val="24"/>
              </w:rPr>
            </w:pPr>
          </w:p>
          <w:p w:rsidR="002F68C7" w:rsidRPr="0066742D" w:rsidRDefault="002F68C7" w:rsidP="00C33B82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2F68C7" w:rsidRPr="0066742D" w:rsidRDefault="002F68C7" w:rsidP="00C33B82">
            <w:pPr>
              <w:jc w:val="both"/>
              <w:rPr>
                <w:sz w:val="24"/>
                <w:szCs w:val="24"/>
              </w:rPr>
            </w:pPr>
            <w:r w:rsidRPr="0066742D">
              <w:rPr>
                <w:sz w:val="24"/>
                <w:szCs w:val="24"/>
              </w:rPr>
              <w:t>______________________/</w:t>
            </w:r>
          </w:p>
        </w:tc>
      </w:tr>
    </w:tbl>
    <w:p w:rsidR="0063689C" w:rsidRPr="006E3F73" w:rsidRDefault="0063689C" w:rsidP="002F68C7">
      <w:pPr>
        <w:rPr>
          <w:sz w:val="24"/>
          <w:szCs w:val="24"/>
        </w:rPr>
      </w:pPr>
    </w:p>
    <w:sectPr w:rsidR="0063689C" w:rsidRPr="006E3F73">
      <w:footerReference w:type="default" r:id="rId10"/>
      <w:footerReference w:type="first" r:id="rId11"/>
      <w:pgSz w:w="11906" w:h="16838"/>
      <w:pgMar w:top="795" w:right="1134" w:bottom="1006" w:left="1134" w:header="720" w:footer="5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62D5" w:rsidRDefault="007F62D5">
      <w:r>
        <w:separator/>
      </w:r>
    </w:p>
  </w:endnote>
  <w:endnote w:type="continuationSeparator" w:id="0">
    <w:p w:rsidR="007F62D5" w:rsidRDefault="007F6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8E4" w:rsidRDefault="00E54494">
    <w:pPr>
      <w:pStyle w:val="a4"/>
      <w:jc w:val="center"/>
    </w:pPr>
    <w:r>
      <w:t xml:space="preserve">стр. </w:t>
    </w:r>
    <w:r>
      <w:fldChar w:fldCharType="begin"/>
    </w:r>
    <w:r>
      <w:instrText xml:space="preserve"> PAGE </w:instrText>
    </w:r>
    <w:r>
      <w:fldChar w:fldCharType="separate"/>
    </w:r>
    <w:r w:rsidR="00A82F6D">
      <w:rPr>
        <w:noProof/>
      </w:rPr>
      <w:t>3</w:t>
    </w:r>
    <w:r>
      <w:fldChar w:fldCharType="end"/>
    </w:r>
    <w:r>
      <w:t xml:space="preserve"> из </w:t>
    </w:r>
    <w:fldSimple w:instr=" NUMPAGES \* ARABIC ">
      <w:r w:rsidR="00A82F6D">
        <w:rPr>
          <w:noProof/>
        </w:rPr>
        <w:t>5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48E4" w:rsidRDefault="007F62D5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62D5" w:rsidRDefault="007F62D5">
      <w:r>
        <w:separator/>
      </w:r>
    </w:p>
  </w:footnote>
  <w:footnote w:type="continuationSeparator" w:id="0">
    <w:p w:rsidR="007F62D5" w:rsidRDefault="007F62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abstractNum w:abstractNumId="1" w15:restartNumberingAfterBreak="0">
    <w:nsid w:val="04EF7D92"/>
    <w:multiLevelType w:val="multilevel"/>
    <w:tmpl w:val="19B0FC3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59F2539E"/>
    <w:multiLevelType w:val="multilevel"/>
    <w:tmpl w:val="18CA5F4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5DC402D8"/>
    <w:multiLevelType w:val="multilevel"/>
    <w:tmpl w:val="984AFA2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EFD5DE6"/>
    <w:multiLevelType w:val="multilevel"/>
    <w:tmpl w:val="1F9C0BA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33F2814"/>
    <w:multiLevelType w:val="multilevel"/>
    <w:tmpl w:val="A14C51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6C308E7"/>
    <w:multiLevelType w:val="multilevel"/>
    <w:tmpl w:val="0382F4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3972755"/>
    <w:multiLevelType w:val="multilevel"/>
    <w:tmpl w:val="6CA09FE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739D1303"/>
    <w:multiLevelType w:val="multilevel"/>
    <w:tmpl w:val="2DB26AE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8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F4B"/>
    <w:rsid w:val="000C7364"/>
    <w:rsid w:val="00206114"/>
    <w:rsid w:val="002F68C7"/>
    <w:rsid w:val="00502627"/>
    <w:rsid w:val="005525FA"/>
    <w:rsid w:val="0063689C"/>
    <w:rsid w:val="00642A0B"/>
    <w:rsid w:val="006E3F73"/>
    <w:rsid w:val="007F62D5"/>
    <w:rsid w:val="00912C0E"/>
    <w:rsid w:val="00940809"/>
    <w:rsid w:val="00A82F6D"/>
    <w:rsid w:val="00B16BE1"/>
    <w:rsid w:val="00B60CC7"/>
    <w:rsid w:val="00BA11D0"/>
    <w:rsid w:val="00C04BC4"/>
    <w:rsid w:val="00C33048"/>
    <w:rsid w:val="00C8659F"/>
    <w:rsid w:val="00CB1365"/>
    <w:rsid w:val="00D269DA"/>
    <w:rsid w:val="00D33E6E"/>
    <w:rsid w:val="00E35F4B"/>
    <w:rsid w:val="00E54494"/>
    <w:rsid w:val="00EA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E79B0"/>
  <w15:chartTrackingRefBased/>
  <w15:docId w15:val="{BFAC9CA9-1181-42D4-B7A5-22EB06C3A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BE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16BE1"/>
    <w:rPr>
      <w:color w:val="0000FF"/>
      <w:u w:val="single"/>
    </w:rPr>
  </w:style>
  <w:style w:type="paragraph" w:styleId="a4">
    <w:name w:val="footer"/>
    <w:basedOn w:val="a"/>
    <w:link w:val="a5"/>
    <w:rsid w:val="00B16BE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B16BE1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6">
    <w:name w:val="List Paragraph"/>
    <w:basedOn w:val="a"/>
    <w:uiPriority w:val="34"/>
    <w:qFormat/>
    <w:rsid w:val="00C865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7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webpride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udio@is-ar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3F2F9-5EED-4513-95D6-96F9537E1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1518</Words>
  <Characters>8654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круть ляляев</dc:creator>
  <cp:keywords/>
  <dc:description/>
  <cp:lastModifiedBy>круть ляляев</cp:lastModifiedBy>
  <cp:revision>13</cp:revision>
  <dcterms:created xsi:type="dcterms:W3CDTF">2025-11-25T05:41:00Z</dcterms:created>
  <dcterms:modified xsi:type="dcterms:W3CDTF">2025-12-17T09:01:00Z</dcterms:modified>
</cp:coreProperties>
</file>